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86" w:rsidRDefault="00467686" w:rsidP="0046768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Paper …molecular biology</w:t>
      </w: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</w:p>
    <w:p w:rsidR="00467686" w:rsidRPr="00DC1579" w:rsidRDefault="00467686" w:rsidP="00467686">
      <w:pPr>
        <w:jc w:val="both"/>
        <w:rPr>
          <w:b/>
          <w:i/>
          <w:sz w:val="56"/>
          <w:szCs w:val="56"/>
        </w:rPr>
      </w:pPr>
      <w:r w:rsidRPr="00DC1579">
        <w:rPr>
          <w:b/>
          <w:sz w:val="56"/>
          <w:szCs w:val="56"/>
        </w:rPr>
        <w:t xml:space="preserve">NAME …. </w:t>
      </w:r>
      <w:proofErr w:type="spellStart"/>
      <w:r>
        <w:rPr>
          <w:b/>
          <w:i/>
          <w:sz w:val="56"/>
          <w:szCs w:val="56"/>
        </w:rPr>
        <w:t>Naseer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Ullah</w:t>
      </w:r>
      <w:proofErr w:type="spellEnd"/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Department…. MLT 4th</w:t>
      </w:r>
      <w:bookmarkStart w:id="0" w:name="_GoBack"/>
      <w:bookmarkEnd w:id="0"/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I.D</w:t>
      </w:r>
      <w:r w:rsidRPr="00DC1579">
        <w:rPr>
          <w:b/>
          <w:sz w:val="56"/>
          <w:szCs w:val="56"/>
        </w:rPr>
        <w:t xml:space="preserve"> NO....</w:t>
      </w:r>
      <w:r>
        <w:rPr>
          <w:b/>
          <w:sz w:val="56"/>
          <w:szCs w:val="56"/>
        </w:rPr>
        <w:t>15108</w:t>
      </w:r>
      <w:r w:rsidRPr="00DC1579">
        <w:rPr>
          <w:b/>
          <w:sz w:val="56"/>
          <w:szCs w:val="56"/>
        </w:rPr>
        <w:t xml:space="preserve"> </w:t>
      </w:r>
      <w:r w:rsidRPr="00DC1579">
        <w:rPr>
          <w:b/>
          <w:i/>
          <w:sz w:val="56"/>
          <w:szCs w:val="56"/>
        </w:rPr>
        <w:t xml:space="preserve">                                     </w:t>
      </w: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</w:p>
    <w:p w:rsidR="00467686" w:rsidRPr="00DC1579" w:rsidRDefault="00467686" w:rsidP="00467686">
      <w:pPr>
        <w:jc w:val="both"/>
        <w:rPr>
          <w:b/>
          <w:i/>
          <w:sz w:val="56"/>
          <w:szCs w:val="56"/>
        </w:rPr>
      </w:pPr>
      <w:r w:rsidRPr="00DC1579">
        <w:rPr>
          <w:b/>
          <w:sz w:val="56"/>
          <w:szCs w:val="56"/>
        </w:rPr>
        <w:t xml:space="preserve">SUBMITTED TO…. </w:t>
      </w:r>
      <w:r>
        <w:rPr>
          <w:b/>
          <w:i/>
          <w:sz w:val="56"/>
          <w:szCs w:val="56"/>
        </w:rPr>
        <w:t xml:space="preserve">Sir </w:t>
      </w:r>
      <w:proofErr w:type="spellStart"/>
      <w:r>
        <w:rPr>
          <w:b/>
          <w:i/>
          <w:sz w:val="56"/>
          <w:szCs w:val="56"/>
        </w:rPr>
        <w:t>Fazli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zahir</w:t>
      </w:r>
      <w:proofErr w:type="spellEnd"/>
      <w:r>
        <w:rPr>
          <w:b/>
          <w:i/>
          <w:sz w:val="56"/>
          <w:szCs w:val="56"/>
        </w:rPr>
        <w:t xml:space="preserve"> </w:t>
      </w:r>
      <w:proofErr w:type="spellStart"/>
      <w:r>
        <w:rPr>
          <w:b/>
          <w:i/>
          <w:sz w:val="56"/>
          <w:szCs w:val="56"/>
        </w:rPr>
        <w:t>mian</w:t>
      </w:r>
      <w:proofErr w:type="spellEnd"/>
      <w:r>
        <w:rPr>
          <w:b/>
          <w:sz w:val="56"/>
          <w:szCs w:val="56"/>
        </w:rPr>
        <w:t xml:space="preserve"> </w:t>
      </w:r>
      <w:r w:rsidRPr="00DC1579">
        <w:rPr>
          <w:b/>
          <w:sz w:val="56"/>
          <w:szCs w:val="56"/>
        </w:rPr>
        <w:t xml:space="preserve">                                       </w:t>
      </w: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</w:p>
    <w:p w:rsidR="00467686" w:rsidRPr="00DC1579" w:rsidRDefault="00467686" w:rsidP="00467686">
      <w:pPr>
        <w:jc w:val="both"/>
        <w:rPr>
          <w:b/>
          <w:sz w:val="56"/>
          <w:szCs w:val="56"/>
        </w:rPr>
      </w:pPr>
      <w:r w:rsidRPr="00DC1579">
        <w:rPr>
          <w:b/>
          <w:sz w:val="56"/>
          <w:szCs w:val="56"/>
        </w:rPr>
        <w:t xml:space="preserve">DATE…… </w:t>
      </w:r>
      <w:r>
        <w:rPr>
          <w:b/>
          <w:i/>
          <w:sz w:val="56"/>
          <w:szCs w:val="56"/>
        </w:rPr>
        <w:t>24</w:t>
      </w:r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>
        <w:rPr>
          <w:b/>
          <w:i/>
          <w:sz w:val="56"/>
          <w:szCs w:val="56"/>
        </w:rPr>
        <w:t>june</w:t>
      </w:r>
      <w:proofErr w:type="spellEnd"/>
      <w:proofErr w:type="gramEnd"/>
      <w:r w:rsidRPr="00DC1579">
        <w:rPr>
          <w:b/>
          <w:i/>
          <w:sz w:val="56"/>
          <w:szCs w:val="56"/>
        </w:rPr>
        <w:t xml:space="preserve"> 2K20</w:t>
      </w:r>
      <w:r w:rsidRPr="00DC1579">
        <w:rPr>
          <w:b/>
          <w:sz w:val="56"/>
          <w:szCs w:val="56"/>
        </w:rPr>
        <w:t xml:space="preserve"> </w:t>
      </w:r>
    </w:p>
    <w:p w:rsidR="00467686" w:rsidRDefault="00467686" w:rsidP="00467686">
      <w:pPr>
        <w:spacing w:after="0" w:line="360" w:lineRule="auto"/>
        <w:ind w:right="4"/>
        <w:rPr>
          <w:rFonts w:ascii="Arial" w:hAnsi="Arial" w:cs="Arial"/>
          <w:b/>
          <w:sz w:val="24"/>
          <w:szCs w:val="24"/>
          <w:u w:color="000000"/>
        </w:rPr>
      </w:pPr>
    </w:p>
    <w:p w:rsidR="00467686" w:rsidRDefault="00467686">
      <w:pPr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br w:type="page"/>
      </w:r>
    </w:p>
    <w:p w:rsidR="00971E97" w:rsidRPr="00467686" w:rsidRDefault="00971E97" w:rsidP="00467686">
      <w:pPr>
        <w:spacing w:after="0" w:line="360" w:lineRule="auto"/>
        <w:ind w:right="4"/>
        <w:rPr>
          <w:rFonts w:ascii="Arial" w:hAnsi="Arial" w:cs="Arial"/>
          <w:b/>
          <w:sz w:val="24"/>
          <w:szCs w:val="24"/>
          <w:u w:color="000000"/>
        </w:rPr>
      </w:pPr>
    </w:p>
    <w:p w:rsidR="009A4C26" w:rsidRDefault="009A4C26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7641" w:rsidRPr="003D6B30" w:rsidRDefault="003E366A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F84D05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6F86">
        <w:rPr>
          <w:rFonts w:ascii="Times New Roman" w:hAnsi="Times New Roman" w:cs="Times New Roman"/>
          <w:sz w:val="24"/>
          <w:szCs w:val="24"/>
        </w:rPr>
        <w:t xml:space="preserve">The </w:t>
      </w:r>
      <w:r w:rsidR="00601670">
        <w:rPr>
          <w:rFonts w:ascii="Times New Roman" w:hAnsi="Times New Roman" w:cs="Times New Roman"/>
          <w:sz w:val="24"/>
          <w:szCs w:val="24"/>
        </w:rPr>
        <w:t>t</w:t>
      </w:r>
      <w:r w:rsidRPr="00476F86">
        <w:rPr>
          <w:rFonts w:ascii="Times New Roman" w:hAnsi="Times New Roman" w:cs="Times New Roman"/>
          <w:sz w:val="24"/>
          <w:szCs w:val="24"/>
        </w:rPr>
        <w:t>hree main steps of PCR are _____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>denaturation</w:t>
      </w:r>
      <w:r w:rsidRPr="00476F86">
        <w:rPr>
          <w:rFonts w:ascii="Times New Roman" w:hAnsi="Times New Roman" w:cs="Times New Roman"/>
          <w:sz w:val="24"/>
          <w:szCs w:val="24"/>
        </w:rPr>
        <w:t>__</w:t>
      </w:r>
      <w:r w:rsidR="008B274E">
        <w:rPr>
          <w:rFonts w:ascii="Times New Roman" w:hAnsi="Times New Roman" w:cs="Times New Roman"/>
          <w:sz w:val="24"/>
          <w:szCs w:val="24"/>
        </w:rPr>
        <w:t>,</w:t>
      </w:r>
      <w:r w:rsidRPr="00476F86">
        <w:rPr>
          <w:rFonts w:ascii="Times New Roman" w:hAnsi="Times New Roman" w:cs="Times New Roman"/>
          <w:sz w:val="24"/>
          <w:szCs w:val="24"/>
        </w:rPr>
        <w:t>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 xml:space="preserve"> annealing</w:t>
      </w:r>
      <w:r w:rsidRPr="00476F86">
        <w:rPr>
          <w:rFonts w:ascii="Times New Roman" w:hAnsi="Times New Roman" w:cs="Times New Roman"/>
          <w:sz w:val="24"/>
          <w:szCs w:val="24"/>
        </w:rPr>
        <w:t>______ and _______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 xml:space="preserve">_extension </w:t>
      </w:r>
      <w:r w:rsidRPr="00476F86">
        <w:rPr>
          <w:rFonts w:ascii="Times New Roman" w:hAnsi="Times New Roman" w:cs="Times New Roman"/>
          <w:sz w:val="24"/>
          <w:szCs w:val="24"/>
        </w:rPr>
        <w:t>________</w:t>
      </w:r>
    </w:p>
    <w:p w:rsidR="00CA7B7E" w:rsidRPr="00476F86" w:rsidRDefault="00601670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</w:t>
      </w:r>
      <w:r w:rsidR="00476F86" w:rsidRPr="00476F86">
        <w:rPr>
          <w:rFonts w:ascii="Times New Roman" w:hAnsi="Times New Roman" w:cs="Times New Roman"/>
          <w:sz w:val="24"/>
          <w:szCs w:val="24"/>
        </w:rPr>
        <w:t>“vaccine” originates from the</w:t>
      </w:r>
      <w:r w:rsidR="00476F86" w:rsidRPr="00476F86">
        <w:rPr>
          <w:rFonts w:ascii="Times New Roman" w:hAnsi="Times New Roman" w:cs="Times New Roman"/>
          <w:sz w:val="24"/>
          <w:szCs w:val="24"/>
        </w:rPr>
        <w:tab/>
        <w:t xml:space="preserve">Latin word </w:t>
      </w:r>
      <w:r w:rsidR="00F84D05" w:rsidRPr="00476F86">
        <w:rPr>
          <w:rFonts w:ascii="Times New Roman" w:hAnsi="Times New Roman" w:cs="Times New Roman"/>
          <w:sz w:val="24"/>
          <w:szCs w:val="24"/>
        </w:rPr>
        <w:t>_</w:t>
      </w:r>
      <w:r w:rsidR="008B274E">
        <w:rPr>
          <w:rFonts w:ascii="Times New Roman" w:hAnsi="Times New Roman" w:cs="Times New Roman"/>
          <w:sz w:val="24"/>
          <w:szCs w:val="24"/>
        </w:rPr>
        <w:t>__</w:t>
      </w:r>
      <w:r w:rsidR="00476F86" w:rsidRPr="00467686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spellStart"/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>vaccinae</w:t>
      </w:r>
      <w:proofErr w:type="spellEnd"/>
      <w:r w:rsidR="00476F86" w:rsidRPr="00476F86">
        <w:rPr>
          <w:rFonts w:ascii="Times New Roman" w:hAnsi="Times New Roman" w:cs="Times New Roman"/>
          <w:sz w:val="24"/>
          <w:szCs w:val="24"/>
        </w:rPr>
        <w:t>_____________</w:t>
      </w:r>
      <w:r w:rsidR="00F84D05" w:rsidRPr="00476F86">
        <w:rPr>
          <w:rFonts w:ascii="Times New Roman" w:hAnsi="Times New Roman" w:cs="Times New Roman"/>
          <w:sz w:val="24"/>
          <w:szCs w:val="24"/>
        </w:rPr>
        <w:t>________</w:t>
      </w:r>
      <w:r w:rsidR="00476F86" w:rsidRPr="00476F86">
        <w:rPr>
          <w:rFonts w:ascii="Times New Roman" w:hAnsi="Times New Roman" w:cs="Times New Roman"/>
          <w:sz w:val="24"/>
          <w:szCs w:val="24"/>
        </w:rPr>
        <w:t>____</w:t>
      </w:r>
      <w:r w:rsidR="00D662DA" w:rsidRPr="00476F86">
        <w:rPr>
          <w:rFonts w:ascii="Times New Roman" w:hAnsi="Times New Roman" w:cs="Times New Roman"/>
          <w:sz w:val="24"/>
          <w:szCs w:val="24"/>
        </w:rPr>
        <w:t>_</w:t>
      </w:r>
      <w:r w:rsidR="00F84D05" w:rsidRPr="00476F86">
        <w:rPr>
          <w:rFonts w:ascii="Times New Roman" w:hAnsi="Times New Roman" w:cs="Times New Roman"/>
          <w:sz w:val="24"/>
          <w:szCs w:val="24"/>
        </w:rPr>
        <w:t>.</w:t>
      </w:r>
    </w:p>
    <w:p w:rsidR="00476F86" w:rsidRDefault="00D662DA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>yeast</w:t>
      </w:r>
      <w:r w:rsidR="00C84FE3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84FE3" w:rsidRPr="00C84F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the </w:t>
      </w:r>
      <w:r w:rsidR="00783718" w:rsidRPr="00C84FE3">
        <w:rPr>
          <w:rFonts w:ascii="Times New Roman" w:hAnsi="Times New Roman" w:cs="Times New Roman"/>
          <w:color w:val="000000" w:themeColor="text1"/>
          <w:sz w:val="24"/>
          <w:szCs w:val="24"/>
        </w:rPr>
        <w:t>oldest microbes exploited by humans for their benefit.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Restriction endonucleases </w:t>
      </w:r>
      <w:r w:rsidR="00D7510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are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also called as __</w:t>
      </w:r>
      <w:r w:rsidRPr="00467686">
        <w:rPr>
          <w:rFonts w:ascii="Times New Roman" w:hAnsi="Times New Roman" w:cs="Times New Roman"/>
          <w:color w:val="FF0000"/>
          <w:sz w:val="24"/>
          <w:szCs w:val="24"/>
          <w:lang w:val="en-CA"/>
        </w:rPr>
        <w:t>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  <w:lang w:val="en-CA"/>
        </w:rPr>
        <w:t>molecular scissors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___</w:t>
      </w:r>
      <w:r w:rsidR="00D7510D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_____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  <w:lang w:val="en-CA"/>
        </w:rPr>
        <w:t>restriction map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________ is </w:t>
      </w:r>
      <w:r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a diagram or map of DNA molecule of an organism that shows specific sites of cleavage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restriction sites</w:t>
      </w:r>
      <w:r w:rsidRPr="00476F8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.</w:t>
      </w:r>
    </w:p>
    <w:p w:rsidR="00476F86" w:rsidRPr="00476F86" w:rsidRDefault="00476F86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A</w:t>
      </w:r>
      <w:r w:rsidR="00783718" w:rsidRPr="00476F86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 forensic technique used to identify individuals based on the variations </w:t>
      </w:r>
      <w:r w:rsidR="00783718" w:rsidRPr="00601670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in their </w:t>
      </w:r>
      <w:r w:rsidR="00783718" w:rsidRPr="0060167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CA"/>
        </w:rPr>
        <w:t>DNA</w:t>
      </w:r>
      <w:r w:rsidR="00783718" w:rsidRPr="00476F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sequences is known as 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  <w:lang w:val="en-CA"/>
        </w:rPr>
        <w:t>DNA figure printing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__________________.</w:t>
      </w:r>
    </w:p>
    <w:p w:rsidR="00476F86" w:rsidRPr="00601670" w:rsidRDefault="00601670" w:rsidP="00601670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Restriction modification system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mainly 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composed of ____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>restriction endonuclease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________ and ____</w:t>
      </w:r>
      <w:r w:rsidR="008B274E" w:rsidRPr="00467686">
        <w:rPr>
          <w:rFonts w:ascii="Times New Roman" w:hAnsi="Times New Roman" w:cs="Times New Roman"/>
          <w:color w:val="FF0000"/>
          <w:sz w:val="24"/>
          <w:szCs w:val="24"/>
        </w:rPr>
        <w:t>methylase enzyme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0167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01670" w:rsidRPr="00CB4B38" w:rsidRDefault="00601670" w:rsidP="00601670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8B274E" w:rsidRPr="00CB4B38" w:rsidRDefault="008B274E">
      <w:pPr>
        <w:rPr>
          <w:rFonts w:ascii="Times New Roman" w:hAnsi="Times New Roman" w:cs="Times New Roman"/>
        </w:rPr>
      </w:pPr>
      <w:r w:rsidRPr="00CB4B38">
        <w:rPr>
          <w:rFonts w:ascii="Times New Roman" w:hAnsi="Times New Roman" w:cs="Times New Roman"/>
          <w:b/>
          <w:sz w:val="48"/>
          <w:szCs w:val="48"/>
        </w:rPr>
        <w:t>*************************************</w:t>
      </w:r>
    </w:p>
    <w:p w:rsidR="008B274E" w:rsidRPr="00CB4B38" w:rsidRDefault="00AB58C9" w:rsidP="008B274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B4B38">
        <w:rPr>
          <w:rFonts w:ascii="Times New Roman" w:hAnsi="Times New Roman" w:cs="Times New Roman"/>
          <w:b/>
          <w:i/>
          <w:sz w:val="36"/>
          <w:szCs w:val="36"/>
        </w:rPr>
        <w:t>Q NO 02:</w:t>
      </w:r>
    </w:p>
    <w:p w:rsidR="00AB58C9" w:rsidRPr="00CB4B38" w:rsidRDefault="00AB58C9" w:rsidP="008B274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B4B38">
        <w:rPr>
          <w:rFonts w:ascii="Times New Roman" w:hAnsi="Times New Roman" w:cs="Times New Roman"/>
          <w:b/>
          <w:i/>
          <w:sz w:val="36"/>
          <w:szCs w:val="36"/>
        </w:rPr>
        <w:t xml:space="preserve">            (A)</w:t>
      </w:r>
    </w:p>
    <w:p w:rsidR="00AB58C9" w:rsidRPr="00CB4B38" w:rsidRDefault="00AB58C9" w:rsidP="008B274E">
      <w:pPr>
        <w:rPr>
          <w:rFonts w:ascii="Times New Roman" w:hAnsi="Times New Roman" w:cs="Times New Roman"/>
          <w:sz w:val="28"/>
          <w:szCs w:val="28"/>
        </w:rPr>
      </w:pPr>
      <w:r w:rsidRPr="00CB4B3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</w:t>
      </w:r>
      <w:r w:rsidRPr="00CB4B38">
        <w:rPr>
          <w:rFonts w:ascii="Times New Roman" w:hAnsi="Times New Roman" w:cs="Times New Roman"/>
          <w:b/>
          <w:i/>
          <w:sz w:val="32"/>
          <w:szCs w:val="32"/>
        </w:rPr>
        <w:t>Vaccine:</w:t>
      </w:r>
      <w:r w:rsidRPr="00CB4B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4B38">
        <w:rPr>
          <w:rFonts w:ascii="Times New Roman" w:hAnsi="Times New Roman" w:cs="Times New Roman"/>
          <w:sz w:val="28"/>
          <w:szCs w:val="28"/>
        </w:rPr>
        <w:t>it is the substance used to stimulate the production of antibodies and provide immunity against disease, prepared from the causative agent of a disease</w:t>
      </w:r>
    </w:p>
    <w:p w:rsidR="00AB58C9" w:rsidRPr="00CB4B38" w:rsidRDefault="00AB58C9" w:rsidP="008B274E">
      <w:pPr>
        <w:rPr>
          <w:rFonts w:ascii="Times New Roman" w:hAnsi="Times New Roman" w:cs="Times New Roman"/>
          <w:sz w:val="28"/>
          <w:szCs w:val="28"/>
        </w:rPr>
      </w:pPr>
      <w:r w:rsidRPr="00CB4B3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</w:t>
      </w:r>
      <w:r w:rsidRPr="00CB4B38">
        <w:rPr>
          <w:rFonts w:ascii="Times New Roman" w:hAnsi="Times New Roman" w:cs="Times New Roman"/>
          <w:b/>
          <w:i/>
          <w:sz w:val="32"/>
          <w:szCs w:val="32"/>
        </w:rPr>
        <w:t>Action of vaccine:</w:t>
      </w:r>
      <w:r w:rsidRPr="00CB4B3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B4B38">
        <w:rPr>
          <w:rFonts w:ascii="Times New Roman" w:hAnsi="Times New Roman" w:cs="Times New Roman"/>
          <w:sz w:val="28"/>
          <w:szCs w:val="28"/>
        </w:rPr>
        <w:t>when inactivated are weakened causing microorganisms enter the body which can initiate an immune response. This response decrease the body natural response to infection. This antigens triggers the production</w:t>
      </w:r>
      <w:r w:rsidR="005F1DC1" w:rsidRPr="00CB4B38">
        <w:rPr>
          <w:rFonts w:ascii="Times New Roman" w:hAnsi="Times New Roman" w:cs="Times New Roman"/>
          <w:sz w:val="28"/>
          <w:szCs w:val="28"/>
        </w:rPr>
        <w:t xml:space="preserve"> of antibodies by immune system</w:t>
      </w:r>
      <w:r w:rsidRPr="00CB4B38">
        <w:rPr>
          <w:rFonts w:ascii="Times New Roman" w:hAnsi="Times New Roman" w:cs="Times New Roman"/>
          <w:sz w:val="28"/>
          <w:szCs w:val="28"/>
        </w:rPr>
        <w:t>, antibodies bind to corresponding antigens and induce their destruction by other immune cells.</w:t>
      </w:r>
    </w:p>
    <w:p w:rsidR="005F1DC1" w:rsidRPr="00CB4B38" w:rsidRDefault="005F1DC1" w:rsidP="008B27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4B38">
        <w:rPr>
          <w:rFonts w:ascii="Times New Roman" w:hAnsi="Times New Roman" w:cs="Times New Roman"/>
          <w:b/>
          <w:i/>
          <w:sz w:val="32"/>
          <w:szCs w:val="32"/>
        </w:rPr>
        <w:lastRenderedPageBreak/>
        <w:t>Types of vaccine: there are four basic types of vaccine which are given below briefly:</w:t>
      </w:r>
    </w:p>
    <w:p w:rsidR="005F1DC1" w:rsidRPr="00CB4B38" w:rsidRDefault="005F1DC1" w:rsidP="005F1D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B4B38">
        <w:rPr>
          <w:rFonts w:ascii="Times New Roman" w:hAnsi="Times New Roman" w:cs="Times New Roman"/>
          <w:b/>
          <w:i/>
          <w:sz w:val="32"/>
          <w:szCs w:val="32"/>
        </w:rPr>
        <w:t>Live vaccine;</w:t>
      </w:r>
    </w:p>
    <w:p w:rsidR="005F1DC1" w:rsidRDefault="005F1DC1" w:rsidP="005F1DC1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  <w:r w:rsidRPr="00CB4B38">
        <w:rPr>
          <w:rFonts w:ascii="Times New Roman" w:hAnsi="Times New Roman" w:cs="Times New Roman"/>
          <w:sz w:val="28"/>
          <w:szCs w:val="28"/>
        </w:rPr>
        <w:t xml:space="preserve"> </w:t>
      </w:r>
      <w:r w:rsidR="00B1667A" w:rsidRPr="00CB4B38">
        <w:rPr>
          <w:rFonts w:ascii="Times New Roman" w:hAnsi="Times New Roman" w:cs="Times New Roman"/>
          <w:sz w:val="28"/>
          <w:szCs w:val="28"/>
        </w:rPr>
        <w:t>These</w:t>
      </w:r>
      <w:r w:rsidRPr="00CB4B38">
        <w:rPr>
          <w:rFonts w:ascii="Times New Roman" w:hAnsi="Times New Roman" w:cs="Times New Roman"/>
          <w:sz w:val="28"/>
          <w:szCs w:val="28"/>
        </w:rPr>
        <w:t xml:space="preserve"> vaccine are composed of live attenuated microorganisms that cause a limited infection on their host sufficient to induce an immune response but insufficient to cause disease.</w:t>
      </w:r>
    </w:p>
    <w:p w:rsidR="00CB4B38" w:rsidRPr="00CB4B38" w:rsidRDefault="00CB4B38" w:rsidP="005F1DC1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</w:p>
    <w:p w:rsidR="00AB58C9" w:rsidRPr="00CB4B38" w:rsidRDefault="005F1DC1" w:rsidP="005F1DC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CB4B38">
        <w:rPr>
          <w:rFonts w:ascii="Times New Roman" w:hAnsi="Times New Roman" w:cs="Times New Roman"/>
          <w:b/>
          <w:i/>
          <w:sz w:val="32"/>
          <w:szCs w:val="32"/>
        </w:rPr>
        <w:t>Killed vaccine</w:t>
      </w:r>
      <w:r w:rsidRPr="00CB4B38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5F1DC1" w:rsidRDefault="005F1DC1" w:rsidP="00CB4B38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  <w:r w:rsidRPr="00CB4B38">
        <w:rPr>
          <w:rFonts w:ascii="Times New Roman" w:hAnsi="Times New Roman" w:cs="Times New Roman"/>
          <w:sz w:val="28"/>
          <w:szCs w:val="28"/>
        </w:rPr>
        <w:t xml:space="preserve">Insisting of virus particle bacteria or other pathogens that have been grown in culture and then lose disease capacity. </w:t>
      </w:r>
      <w:r w:rsidR="00B1667A" w:rsidRPr="00CB4B38">
        <w:rPr>
          <w:rFonts w:ascii="Times New Roman" w:hAnsi="Times New Roman" w:cs="Times New Roman"/>
          <w:sz w:val="28"/>
          <w:szCs w:val="28"/>
        </w:rPr>
        <w:t>E.g.</w:t>
      </w:r>
      <w:r w:rsidRPr="00CB4B38">
        <w:rPr>
          <w:rFonts w:ascii="Times New Roman" w:hAnsi="Times New Roman" w:cs="Times New Roman"/>
          <w:sz w:val="28"/>
          <w:szCs w:val="28"/>
        </w:rPr>
        <w:t xml:space="preserve"> inactivated poliovirus vaccine.</w:t>
      </w:r>
    </w:p>
    <w:p w:rsidR="00CB4B38" w:rsidRPr="00CB4B38" w:rsidRDefault="00CB4B38" w:rsidP="00CB4B38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</w:p>
    <w:p w:rsidR="00CB4B38" w:rsidRPr="00CB4B38" w:rsidRDefault="00CB4B38" w:rsidP="00CB4B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B4B38">
        <w:rPr>
          <w:rFonts w:ascii="Times New Roman" w:hAnsi="Times New Roman" w:cs="Times New Roman"/>
          <w:b/>
          <w:i/>
          <w:sz w:val="32"/>
          <w:szCs w:val="32"/>
        </w:rPr>
        <w:t>Subunit vaccine</w:t>
      </w:r>
      <w:r w:rsidRPr="00CB4B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B4B38" w:rsidRDefault="00CB4B38" w:rsidP="00CB4B38">
      <w:pPr>
        <w:pStyle w:val="ListParagraph"/>
        <w:ind w:left="79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B38">
        <w:rPr>
          <w:rFonts w:ascii="Times New Roman" w:hAnsi="Times New Roman" w:cs="Times New Roman"/>
          <w:sz w:val="28"/>
          <w:szCs w:val="28"/>
        </w:rPr>
        <w:t xml:space="preserve">    It is the fragment of pathogens which is typically a surface protein which used to trigger an immune response and stimulated </w:t>
      </w:r>
      <w:r w:rsidR="00B1667A" w:rsidRPr="00CB4B38">
        <w:rPr>
          <w:rFonts w:ascii="Times New Roman" w:hAnsi="Times New Roman" w:cs="Times New Roman"/>
          <w:sz w:val="28"/>
          <w:szCs w:val="28"/>
        </w:rPr>
        <w:t>acquired</w:t>
      </w:r>
      <w:r w:rsidRPr="00CB4B38">
        <w:rPr>
          <w:rFonts w:ascii="Times New Roman" w:hAnsi="Times New Roman" w:cs="Times New Roman"/>
          <w:sz w:val="28"/>
          <w:szCs w:val="28"/>
        </w:rPr>
        <w:t xml:space="preserve"> immunity against the pathogens from which it is derived</w:t>
      </w:r>
      <w:r>
        <w:rPr>
          <w:sz w:val="28"/>
          <w:szCs w:val="28"/>
        </w:rPr>
        <w:t>.</w:t>
      </w:r>
    </w:p>
    <w:p w:rsidR="00CB4B38" w:rsidRDefault="00CB4B38" w:rsidP="00CB4B38">
      <w:pPr>
        <w:pStyle w:val="ListParagraph"/>
        <w:ind w:left="795"/>
        <w:rPr>
          <w:sz w:val="28"/>
          <w:szCs w:val="28"/>
        </w:rPr>
      </w:pPr>
    </w:p>
    <w:p w:rsidR="005F1DC1" w:rsidRPr="00CB4B38" w:rsidRDefault="00CB4B38" w:rsidP="00CB4B3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B4B38">
        <w:rPr>
          <w:rFonts w:ascii="Times New Roman" w:hAnsi="Times New Roman" w:cs="Times New Roman"/>
          <w:b/>
          <w:i/>
          <w:sz w:val="32"/>
          <w:szCs w:val="32"/>
        </w:rPr>
        <w:t>Toxoid vaccine:</w:t>
      </w:r>
    </w:p>
    <w:p w:rsidR="00CB4B38" w:rsidRDefault="00CB4B38" w:rsidP="00CB4B38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  <w:r w:rsidRPr="00CB4B38">
        <w:rPr>
          <w:rFonts w:ascii="Times New Roman" w:hAnsi="Times New Roman" w:cs="Times New Roman"/>
          <w:sz w:val="28"/>
          <w:szCs w:val="28"/>
        </w:rPr>
        <w:t xml:space="preserve">           Vaccine made from a poisons that has been made harmless but that elicits an immune response against the toxin.</w:t>
      </w: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sz w:val="28"/>
          <w:szCs w:val="28"/>
        </w:rPr>
      </w:pPr>
    </w:p>
    <w:p w:rsidR="00CB4B38" w:rsidRDefault="00CB4B38" w:rsidP="00CB4B3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B4B38">
        <w:rPr>
          <w:rFonts w:ascii="Times New Roman" w:hAnsi="Times New Roman" w:cs="Times New Roman"/>
          <w:b/>
          <w:i/>
          <w:sz w:val="36"/>
          <w:szCs w:val="36"/>
        </w:rPr>
        <w:t>B)</w:t>
      </w:r>
    </w:p>
    <w:p w:rsidR="007B042F" w:rsidRDefault="007B042F" w:rsidP="00CB4B3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B4B38" w:rsidRDefault="00CB4B38" w:rsidP="00CB4B3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Technology: </w:t>
      </w:r>
      <w:r w:rsidRPr="00750C69">
        <w:rPr>
          <w:rFonts w:ascii="Times New Roman" w:hAnsi="Times New Roman" w:cs="Times New Roman"/>
          <w:i/>
          <w:sz w:val="28"/>
          <w:szCs w:val="28"/>
        </w:rPr>
        <w:t>it is the technology t</w:t>
      </w:r>
      <w:r w:rsidR="00750C69" w:rsidRPr="00750C69">
        <w:rPr>
          <w:rFonts w:ascii="Times New Roman" w:hAnsi="Times New Roman" w:cs="Times New Roman"/>
          <w:i/>
          <w:sz w:val="28"/>
          <w:szCs w:val="28"/>
        </w:rPr>
        <w:t>hat utilizes biological systems, living organisms or parts of this to develop or create different products</w:t>
      </w:r>
      <w:r w:rsidR="00750C69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50C69" w:rsidRDefault="00750C69" w:rsidP="00CB4B3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Scope of biotechnology:</w:t>
      </w:r>
    </w:p>
    <w:p w:rsidR="00750C69" w:rsidRDefault="00750C69" w:rsidP="00750C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Plant science;</w:t>
      </w:r>
    </w:p>
    <w:p w:rsidR="00B1667A" w:rsidRDefault="00B1667A" w:rsidP="00B1667A">
      <w:pPr>
        <w:pStyle w:val="ListParagraph"/>
        <w:ind w:left="1170"/>
        <w:rPr>
          <w:rFonts w:ascii="Times New Roman" w:hAnsi="Times New Roman" w:cs="Times New Roman"/>
          <w:b/>
          <w:i/>
          <w:sz w:val="32"/>
          <w:szCs w:val="32"/>
        </w:rPr>
      </w:pPr>
    </w:p>
    <w:p w:rsidR="00750C69" w:rsidRDefault="00750C69" w:rsidP="00750C69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Productivity:</w:t>
      </w:r>
      <w:r>
        <w:rPr>
          <w:rFonts w:ascii="Times New Roman" w:hAnsi="Times New Roman" w:cs="Times New Roman"/>
          <w:sz w:val="28"/>
          <w:szCs w:val="28"/>
        </w:rPr>
        <w:t xml:space="preserve"> resistance to biotech stress viruses, pathogen, plan soil interaction, nutrient absorption metabolism improvement etc.</w:t>
      </w:r>
    </w:p>
    <w:p w:rsidR="00750C69" w:rsidRDefault="00750C69" w:rsidP="00750C69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750C69" w:rsidRDefault="00750C69" w:rsidP="00750C69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Nutrition improvement:</w:t>
      </w:r>
      <w:r>
        <w:rPr>
          <w:rFonts w:ascii="Times New Roman" w:hAnsi="Times New Roman" w:cs="Times New Roman"/>
          <w:sz w:val="28"/>
          <w:szCs w:val="28"/>
        </w:rPr>
        <w:t xml:space="preserve"> vitamin enrichment, flavor enhancement.</w:t>
      </w:r>
    </w:p>
    <w:p w:rsidR="00750C69" w:rsidRDefault="00750C69" w:rsidP="00750C69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750C69" w:rsidRDefault="00B1667A" w:rsidP="00750C69">
      <w:pPr>
        <w:pStyle w:val="ListParagraph"/>
        <w:ind w:left="117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Bio factories</w:t>
      </w:r>
      <w:r w:rsidR="00750C69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750C69" w:rsidRPr="00B1667A">
        <w:rPr>
          <w:rFonts w:ascii="Times New Roman" w:hAnsi="Times New Roman" w:cs="Times New Roman"/>
          <w:sz w:val="28"/>
          <w:szCs w:val="28"/>
        </w:rPr>
        <w:t>biopolymers, biodegradable plastics</w:t>
      </w:r>
      <w:r w:rsidR="00F5060B" w:rsidRPr="00B1667A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F5060B" w:rsidRDefault="00F5060B" w:rsidP="00F506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5060B">
        <w:rPr>
          <w:rFonts w:ascii="Times New Roman" w:hAnsi="Times New Roman" w:cs="Times New Roman"/>
          <w:b/>
          <w:i/>
          <w:sz w:val="32"/>
          <w:szCs w:val="32"/>
        </w:rPr>
        <w:t>Animal science:</w:t>
      </w:r>
    </w:p>
    <w:p w:rsidR="00F5060B" w:rsidRPr="00B1667A" w:rsidRDefault="00F5060B" w:rsidP="00F506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1667A">
        <w:rPr>
          <w:rFonts w:ascii="Times New Roman" w:hAnsi="Times New Roman" w:cs="Times New Roman"/>
          <w:sz w:val="28"/>
          <w:szCs w:val="28"/>
        </w:rPr>
        <w:t>Cattle shapes, pigs, cats, rates, have been cloned.</w:t>
      </w:r>
    </w:p>
    <w:p w:rsidR="00F5060B" w:rsidRPr="00B1667A" w:rsidRDefault="00F5060B" w:rsidP="00F506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1667A">
        <w:rPr>
          <w:rFonts w:ascii="Times New Roman" w:hAnsi="Times New Roman" w:cs="Times New Roman"/>
          <w:sz w:val="28"/>
          <w:szCs w:val="28"/>
        </w:rPr>
        <w:t xml:space="preserve">A transgenic the </w:t>
      </w:r>
      <w:r w:rsidR="00B1667A" w:rsidRPr="00B1667A">
        <w:rPr>
          <w:rFonts w:ascii="Times New Roman" w:hAnsi="Times New Roman" w:cs="Times New Roman"/>
          <w:sz w:val="28"/>
          <w:szCs w:val="28"/>
        </w:rPr>
        <w:t>transferal</w:t>
      </w:r>
      <w:r w:rsidRPr="00B1667A">
        <w:rPr>
          <w:rFonts w:ascii="Times New Roman" w:hAnsi="Times New Roman" w:cs="Times New Roman"/>
          <w:sz w:val="28"/>
          <w:szCs w:val="28"/>
        </w:rPr>
        <w:t xml:space="preserve"> of a specific gene from one organisms to another.</w:t>
      </w:r>
    </w:p>
    <w:p w:rsidR="00F5060B" w:rsidRPr="00B1667A" w:rsidRDefault="00F5060B" w:rsidP="00F5060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1667A">
        <w:rPr>
          <w:rFonts w:ascii="Times New Roman" w:hAnsi="Times New Roman" w:cs="Times New Roman"/>
          <w:sz w:val="28"/>
          <w:szCs w:val="28"/>
        </w:rPr>
        <w:t>Scientist used reproductive cloning technique to produce multiple copies of mammal that are nearly identical copies of other animal.</w:t>
      </w:r>
    </w:p>
    <w:p w:rsidR="00F5060B" w:rsidRDefault="00F5060B" w:rsidP="00F5060B">
      <w:pPr>
        <w:pStyle w:val="ListParagraph"/>
        <w:ind w:left="1890"/>
        <w:rPr>
          <w:rFonts w:ascii="Times New Roman" w:hAnsi="Times New Roman" w:cs="Times New Roman"/>
          <w:i/>
          <w:sz w:val="32"/>
          <w:szCs w:val="32"/>
        </w:rPr>
      </w:pPr>
    </w:p>
    <w:p w:rsidR="00F5060B" w:rsidRPr="00B1667A" w:rsidRDefault="00B1667A" w:rsidP="00F506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Environmental</w:t>
      </w:r>
      <w:r w:rsidR="00F5060B">
        <w:rPr>
          <w:rFonts w:ascii="Times New Roman" w:hAnsi="Times New Roman" w:cs="Times New Roman"/>
          <w:b/>
          <w:i/>
          <w:sz w:val="32"/>
          <w:szCs w:val="32"/>
        </w:rPr>
        <w:t xml:space="preserve"> science:</w:t>
      </w:r>
    </w:p>
    <w:p w:rsidR="00B1667A" w:rsidRPr="00F5060B" w:rsidRDefault="00B1667A" w:rsidP="00B1667A">
      <w:pPr>
        <w:pStyle w:val="ListParagraph"/>
        <w:ind w:left="1170"/>
        <w:rPr>
          <w:rFonts w:ascii="Times New Roman" w:hAnsi="Times New Roman" w:cs="Times New Roman"/>
          <w:i/>
          <w:sz w:val="32"/>
          <w:szCs w:val="32"/>
        </w:rPr>
      </w:pPr>
    </w:p>
    <w:p w:rsidR="00B1667A" w:rsidRDefault="00F5060B" w:rsidP="00B1667A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 xml:space="preserve">Bioremediation: </w:t>
      </w:r>
      <w:r w:rsidRPr="00B1667A">
        <w:rPr>
          <w:rFonts w:ascii="Times New Roman" w:hAnsi="Times New Roman" w:cs="Times New Roman"/>
          <w:sz w:val="28"/>
          <w:szCs w:val="28"/>
        </w:rPr>
        <w:t>it is used for natural organisms to clean contaminants.</w:t>
      </w:r>
    </w:p>
    <w:p w:rsidR="00B1667A" w:rsidRPr="00B1667A" w:rsidRDefault="00B1667A" w:rsidP="00B1667A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B1667A" w:rsidRDefault="00F5060B" w:rsidP="00F5060B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Ammunoassaytests:</w:t>
      </w:r>
      <w:r w:rsidRPr="00B1667A">
        <w:rPr>
          <w:rFonts w:ascii="Times New Roman" w:hAnsi="Times New Roman" w:cs="Times New Roman"/>
          <w:sz w:val="28"/>
          <w:szCs w:val="28"/>
        </w:rPr>
        <w:t xml:space="preserve"> it is used to test for the presence of </w:t>
      </w:r>
      <w:r w:rsidR="00B1667A" w:rsidRPr="00B1667A">
        <w:rPr>
          <w:rFonts w:ascii="Times New Roman" w:hAnsi="Times New Roman" w:cs="Times New Roman"/>
          <w:sz w:val="28"/>
          <w:szCs w:val="28"/>
        </w:rPr>
        <w:t>contaminants</w:t>
      </w:r>
      <w:r w:rsidRPr="00B1667A">
        <w:rPr>
          <w:rFonts w:ascii="Times New Roman" w:hAnsi="Times New Roman" w:cs="Times New Roman"/>
          <w:sz w:val="28"/>
          <w:szCs w:val="28"/>
        </w:rPr>
        <w:t xml:space="preserve"> in soil, water and even blood</w:t>
      </w:r>
      <w:r w:rsidR="00B1667A" w:rsidRPr="00B1667A">
        <w:rPr>
          <w:rFonts w:ascii="Times New Roman" w:hAnsi="Times New Roman" w:cs="Times New Roman"/>
          <w:sz w:val="28"/>
          <w:szCs w:val="28"/>
        </w:rPr>
        <w:t>.</w:t>
      </w:r>
    </w:p>
    <w:p w:rsidR="00B1667A" w:rsidRPr="00B1667A" w:rsidRDefault="00B1667A" w:rsidP="00F5060B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B1667A" w:rsidRPr="00B1667A" w:rsidRDefault="00B1667A" w:rsidP="00B166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1667A">
        <w:rPr>
          <w:rFonts w:ascii="Times New Roman" w:hAnsi="Times New Roman" w:cs="Times New Roman"/>
          <w:sz w:val="28"/>
          <w:szCs w:val="28"/>
        </w:rPr>
        <w:t>Installation of biological barriers to prevent the transfer of harmful microorganisms between production facilities.</w:t>
      </w:r>
    </w:p>
    <w:p w:rsidR="00B1667A" w:rsidRDefault="00B1667A" w:rsidP="00B1667A">
      <w:pPr>
        <w:pStyle w:val="ListParagraph"/>
        <w:ind w:left="2055"/>
        <w:rPr>
          <w:rFonts w:ascii="Times New Roman" w:hAnsi="Times New Roman" w:cs="Times New Roman"/>
          <w:i/>
          <w:sz w:val="32"/>
          <w:szCs w:val="32"/>
        </w:rPr>
      </w:pPr>
    </w:p>
    <w:p w:rsidR="00B1667A" w:rsidRDefault="00B1667A" w:rsidP="00B166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B1667A">
        <w:rPr>
          <w:rFonts w:ascii="Times New Roman" w:hAnsi="Times New Roman" w:cs="Times New Roman"/>
          <w:b/>
          <w:i/>
          <w:sz w:val="32"/>
          <w:szCs w:val="32"/>
        </w:rPr>
        <w:t>Health agriculture medicine:</w:t>
      </w:r>
    </w:p>
    <w:p w:rsidR="00B1667A" w:rsidRPr="00B1667A" w:rsidRDefault="00B1667A" w:rsidP="00B166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1667A">
        <w:rPr>
          <w:rFonts w:ascii="Times New Roman" w:hAnsi="Times New Roman" w:cs="Times New Roman"/>
          <w:sz w:val="28"/>
          <w:szCs w:val="28"/>
        </w:rPr>
        <w:t>Plants and animals are capable of producing medical substance.</w:t>
      </w:r>
    </w:p>
    <w:p w:rsidR="00B1667A" w:rsidRPr="00B1667A" w:rsidRDefault="00B1667A" w:rsidP="00B166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1667A">
        <w:rPr>
          <w:rFonts w:ascii="Times New Roman" w:hAnsi="Times New Roman" w:cs="Times New Roman"/>
          <w:sz w:val="28"/>
          <w:szCs w:val="28"/>
        </w:rPr>
        <w:t>DNA analysis testing has emerge is a technique to test the genetic ancestry of animal.</w:t>
      </w:r>
    </w:p>
    <w:p w:rsidR="00750C69" w:rsidRPr="00750C69" w:rsidRDefault="00750C69" w:rsidP="00750C69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:rsidR="00CB4B38" w:rsidRPr="007B042F" w:rsidRDefault="00CB4B38" w:rsidP="00CB4B3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CB4B38" w:rsidRDefault="007B042F" w:rsidP="00CB4B3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 w:rsidRPr="007B042F">
        <w:rPr>
          <w:rFonts w:ascii="Times New Roman" w:hAnsi="Times New Roman" w:cs="Times New Roman"/>
          <w:b/>
          <w:sz w:val="44"/>
          <w:szCs w:val="44"/>
        </w:rPr>
        <w:t>***************</w:t>
      </w:r>
      <w:r>
        <w:rPr>
          <w:rFonts w:ascii="Times New Roman" w:hAnsi="Times New Roman" w:cs="Times New Roman"/>
          <w:b/>
          <w:sz w:val="44"/>
          <w:szCs w:val="44"/>
        </w:rPr>
        <w:t>******</w:t>
      </w:r>
      <w:r w:rsidRPr="007B042F">
        <w:rPr>
          <w:rFonts w:ascii="Times New Roman" w:hAnsi="Times New Roman" w:cs="Times New Roman"/>
          <w:b/>
          <w:sz w:val="44"/>
          <w:szCs w:val="44"/>
        </w:rPr>
        <w:t>*****</w:t>
      </w: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b/>
          <w:i/>
          <w:sz w:val="36"/>
          <w:szCs w:val="36"/>
        </w:rPr>
      </w:pPr>
      <w:r w:rsidRPr="007B042F">
        <w:rPr>
          <w:rFonts w:ascii="Times New Roman" w:hAnsi="Times New Roman" w:cs="Times New Roman"/>
          <w:b/>
          <w:i/>
          <w:sz w:val="36"/>
          <w:szCs w:val="36"/>
        </w:rPr>
        <w:t>Q NO.03:</w:t>
      </w:r>
    </w:p>
    <w:p w:rsidR="007B042F" w:rsidRDefault="007B042F" w:rsidP="00CB4B38">
      <w:pPr>
        <w:pStyle w:val="ListParagraph"/>
        <w:ind w:left="795"/>
        <w:rPr>
          <w:rFonts w:ascii="Times New Roman" w:hAnsi="Times New Roman" w:cs="Times New Roman"/>
          <w:b/>
          <w:i/>
          <w:sz w:val="36"/>
          <w:szCs w:val="36"/>
        </w:rPr>
      </w:pPr>
    </w:p>
    <w:p w:rsidR="00E518DB" w:rsidRDefault="007B042F" w:rsidP="00E518DB">
      <w:pPr>
        <w:pStyle w:val="ListParagraph"/>
        <w:ind w:left="795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Restriction modification system;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E518DB">
        <w:rPr>
          <w:rFonts w:ascii="Times New Roman" w:hAnsi="Times New Roman" w:cs="Times New Roman"/>
          <w:sz w:val="28"/>
          <w:szCs w:val="28"/>
        </w:rPr>
        <w:t>Virus (or phage</w:t>
      </w:r>
      <w:r w:rsidRPr="00E518DB">
        <w:rPr>
          <w:rFonts w:ascii="Times New Roman" w:hAnsi="Times New Roman" w:cs="Times New Roman"/>
          <w:sz w:val="28"/>
          <w:szCs w:val="28"/>
        </w:rPr>
        <w:t>) invade</w:t>
      </w:r>
      <w:r w:rsidRPr="00E518DB">
        <w:rPr>
          <w:rFonts w:ascii="Times New Roman" w:hAnsi="Times New Roman" w:cs="Times New Roman"/>
          <w:sz w:val="28"/>
          <w:szCs w:val="28"/>
        </w:rPr>
        <w:t xml:space="preserve"> all type of cell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r>
        <w:rPr>
          <w:rFonts w:ascii="Times New Roman" w:hAnsi="Times New Roman" w:cs="Times New Roman"/>
          <w:i/>
          <w:sz w:val="28"/>
          <w:szCs w:val="28"/>
        </w:rPr>
        <w:t>Bacteria are favorite target.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Bacteria develop a defense mechanism against invasion to defend themselves.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This defense mechanism is called restriction modification system.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Restriction modification system composed of: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518DB">
        <w:rPr>
          <w:rFonts w:ascii="Times New Roman" w:hAnsi="Times New Roman" w:cs="Times New Roman"/>
          <w:sz w:val="28"/>
          <w:szCs w:val="28"/>
        </w:rPr>
        <w:t xml:space="preserve"> Restriction</w:t>
      </w:r>
      <w:r>
        <w:rPr>
          <w:rFonts w:ascii="Times New Roman" w:hAnsi="Times New Roman" w:cs="Times New Roman"/>
          <w:i/>
          <w:sz w:val="28"/>
          <w:szCs w:val="28"/>
        </w:rPr>
        <w:t xml:space="preserve"> endonuclease.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518DB">
        <w:rPr>
          <w:rFonts w:ascii="Times New Roman" w:hAnsi="Times New Roman" w:cs="Times New Roman"/>
          <w:sz w:val="28"/>
          <w:szCs w:val="28"/>
        </w:rPr>
        <w:t xml:space="preserve"> Methylase</w:t>
      </w:r>
      <w:r>
        <w:rPr>
          <w:rFonts w:ascii="Times New Roman" w:hAnsi="Times New Roman" w:cs="Times New Roman"/>
          <w:i/>
          <w:sz w:val="28"/>
          <w:szCs w:val="28"/>
        </w:rPr>
        <w:t xml:space="preserve"> enzyme.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Restriction enzyme: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E518DB">
        <w:rPr>
          <w:rFonts w:ascii="Times New Roman" w:hAnsi="Times New Roman" w:cs="Times New Roman"/>
          <w:sz w:val="28"/>
          <w:szCs w:val="28"/>
        </w:rPr>
        <w:t xml:space="preserve"> That cuts DNA at internal phosphodiester bonds.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 xml:space="preserve">                     Molecular biology (type2) cleaves at a specific DNA sequence.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M</w:t>
      </w:r>
      <w:r>
        <w:rPr>
          <w:rFonts w:ascii="Times New Roman" w:hAnsi="Times New Roman" w:cs="Times New Roman"/>
          <w:b/>
          <w:i/>
          <w:sz w:val="32"/>
          <w:szCs w:val="32"/>
        </w:rPr>
        <w:t>ethylase</w:t>
      </w:r>
      <w:r w:rsidRPr="00E518D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Pr="00E518DB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E518DB">
        <w:rPr>
          <w:rFonts w:ascii="Times New Roman" w:hAnsi="Times New Roman" w:cs="Times New Roman"/>
          <w:sz w:val="28"/>
          <w:szCs w:val="28"/>
        </w:rPr>
        <w:t>hat</w:t>
      </w:r>
      <w:r>
        <w:rPr>
          <w:rFonts w:ascii="Times New Roman" w:hAnsi="Times New Roman" w:cs="Times New Roman"/>
          <w:sz w:val="28"/>
          <w:szCs w:val="28"/>
        </w:rPr>
        <w:t xml:space="preserve"> adds methyl group to a molecule</w:t>
      </w:r>
      <w:r w:rsidRPr="00E518DB">
        <w:rPr>
          <w:rFonts w:ascii="Times New Roman" w:hAnsi="Times New Roman" w:cs="Times New Roman"/>
          <w:sz w:val="28"/>
          <w:szCs w:val="28"/>
        </w:rPr>
        <w:t>.in R.M.S of bacteria the methyl group is added to DNA at a specific site to protect the site from restriction endonuclease cleavage.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Endonuclease: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</w:t>
      </w:r>
      <w:r w:rsidRPr="00E518D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E518DB">
        <w:rPr>
          <w:rFonts w:ascii="Times New Roman" w:hAnsi="Times New Roman" w:cs="Times New Roman"/>
          <w:sz w:val="28"/>
          <w:szCs w:val="28"/>
        </w:rPr>
        <w:t>Break the nucleic acid chains in the interior. Also called restriction endonuclease.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Exonuclease: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</w:t>
      </w:r>
      <w:r w:rsidRPr="00E518DB">
        <w:rPr>
          <w:rFonts w:ascii="Times New Roman" w:hAnsi="Times New Roman" w:cs="Times New Roman"/>
          <w:sz w:val="28"/>
          <w:szCs w:val="28"/>
        </w:rPr>
        <w:t>Removing nucleotides from the ends of the molecule.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Restriction endonuclease: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E518DB">
        <w:rPr>
          <w:rFonts w:ascii="Times New Roman" w:hAnsi="Times New Roman" w:cs="Times New Roman"/>
          <w:sz w:val="28"/>
          <w:szCs w:val="28"/>
        </w:rPr>
        <w:t>hree classes of endonuclease.</w:t>
      </w:r>
    </w:p>
    <w:p w:rsidR="00E518DB" w:rsidRPr="00E518DB" w:rsidRDefault="00E518DB" w:rsidP="00E518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1:</w:t>
      </w:r>
      <w:r w:rsidRPr="00E518DB">
        <w:rPr>
          <w:rFonts w:ascii="Times New Roman" w:hAnsi="Times New Roman" w:cs="Times New Roman"/>
          <w:sz w:val="32"/>
          <w:szCs w:val="32"/>
        </w:rPr>
        <w:t>type1</w:t>
      </w:r>
    </w:p>
    <w:p w:rsidR="00E518DB" w:rsidRPr="00E518DB" w:rsidRDefault="00E518DB" w:rsidP="00E518DB">
      <w:pPr>
        <w:rPr>
          <w:rFonts w:ascii="Times New Roman" w:hAnsi="Times New Roman" w:cs="Times New Roman"/>
          <w:sz w:val="32"/>
          <w:szCs w:val="32"/>
        </w:rPr>
      </w:pPr>
      <w:r w:rsidRPr="00E518DB">
        <w:rPr>
          <w:rFonts w:ascii="Times New Roman" w:hAnsi="Times New Roman" w:cs="Times New Roman"/>
          <w:sz w:val="32"/>
          <w:szCs w:val="32"/>
        </w:rPr>
        <w:t>2:type2</w:t>
      </w:r>
    </w:p>
    <w:p w:rsidR="00E518DB" w:rsidRPr="00E518DB" w:rsidRDefault="00E518DB" w:rsidP="00E518DB">
      <w:pPr>
        <w:rPr>
          <w:rFonts w:ascii="Times New Roman" w:hAnsi="Times New Roman" w:cs="Times New Roman"/>
          <w:sz w:val="32"/>
          <w:szCs w:val="32"/>
        </w:rPr>
      </w:pPr>
      <w:r w:rsidRPr="00E518DB">
        <w:rPr>
          <w:rFonts w:ascii="Times New Roman" w:hAnsi="Times New Roman" w:cs="Times New Roman"/>
          <w:sz w:val="32"/>
          <w:szCs w:val="32"/>
        </w:rPr>
        <w:t>3:type3.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Type2 restriction endonuclease used in rDNA techniques which recognizes specific DNA sequence.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The recognition sequence are called restriction site.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Type1 restriction endonuclease cleaves the DNA at a random site located at 1000 base pair from the recognition site.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Type3 RE does not the same at 24to 24 base pair from the recognition site.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 w:rsidRPr="00E518DB">
        <w:rPr>
          <w:rFonts w:ascii="Times New Roman" w:hAnsi="Times New Roman" w:cs="Times New Roman"/>
          <w:sz w:val="28"/>
          <w:szCs w:val="28"/>
        </w:rPr>
        <w:t>Type2 RE they cleaves DNA at specific site within the recognition sequence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Restriction site:</w:t>
      </w:r>
    </w:p>
    <w:p w:rsidR="00E518DB" w:rsidRPr="00467686" w:rsidRDefault="00E518DB" w:rsidP="00E5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467686">
        <w:rPr>
          <w:rFonts w:ascii="Times New Roman" w:hAnsi="Times New Roman" w:cs="Times New Roman"/>
          <w:sz w:val="36"/>
          <w:szCs w:val="36"/>
        </w:rPr>
        <w:t xml:space="preserve">    </w:t>
      </w:r>
      <w:r w:rsidRPr="00467686">
        <w:rPr>
          <w:rFonts w:ascii="Times New Roman" w:hAnsi="Times New Roman" w:cs="Times New Roman"/>
          <w:sz w:val="28"/>
          <w:szCs w:val="28"/>
        </w:rPr>
        <w:t>The restriction site are usually 4 to 8 nucleotides in length and are palindromic. The palindromic s</w:t>
      </w:r>
      <w:r w:rsidRPr="00467686">
        <w:rPr>
          <w:rFonts w:ascii="Times New Roman" w:hAnsi="Times New Roman" w:cs="Times New Roman"/>
          <w:sz w:val="28"/>
          <w:szCs w:val="28"/>
        </w:rPr>
        <w:t xml:space="preserve">equences read the same on both </w:t>
      </w:r>
      <w:r w:rsidRPr="00467686">
        <w:rPr>
          <w:rFonts w:ascii="Times New Roman" w:hAnsi="Times New Roman" w:cs="Times New Roman"/>
          <w:sz w:val="28"/>
          <w:szCs w:val="28"/>
        </w:rPr>
        <w:t>the strand of DNA in a 5”3”direction.</w:t>
      </w:r>
    </w:p>
    <w:p w:rsidR="00E518DB" w:rsidRPr="00467686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467686">
        <w:rPr>
          <w:rFonts w:ascii="Times New Roman" w:hAnsi="Times New Roman" w:cs="Times New Roman"/>
          <w:sz w:val="36"/>
          <w:szCs w:val="36"/>
        </w:rPr>
        <w:t xml:space="preserve">e.g.: </w:t>
      </w:r>
      <w:r w:rsidRPr="00467686">
        <w:rPr>
          <w:rFonts w:ascii="Times New Roman" w:hAnsi="Times New Roman" w:cs="Times New Roman"/>
          <w:sz w:val="28"/>
          <w:szCs w:val="28"/>
        </w:rPr>
        <w:t>the</w:t>
      </w:r>
      <w:r w:rsidRPr="00467686">
        <w:rPr>
          <w:rFonts w:ascii="Times New Roman" w:hAnsi="Times New Roman" w:cs="Times New Roman"/>
          <w:sz w:val="28"/>
          <w:szCs w:val="28"/>
        </w:rPr>
        <w:t xml:space="preserve"> restriction site of EcoR1 is 5 </w:t>
      </w:r>
      <w:r w:rsidRPr="00467686">
        <w:rPr>
          <w:rFonts w:ascii="Times New Roman" w:hAnsi="Times New Roman" w:cs="Times New Roman"/>
          <w:sz w:val="28"/>
          <w:szCs w:val="28"/>
        </w:rPr>
        <w:t>GGATCC3 and cleaves site is between the G and A on the complementary strand.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E518DB">
        <w:rPr>
          <w:rFonts w:ascii="Times New Roman" w:hAnsi="Times New Roman" w:cs="Times New Roman"/>
          <w:b/>
          <w:i/>
          <w:sz w:val="40"/>
          <w:szCs w:val="40"/>
        </w:rPr>
        <w:t>************************************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518DB">
        <w:rPr>
          <w:rFonts w:ascii="Times New Roman" w:hAnsi="Times New Roman" w:cs="Times New Roman"/>
          <w:b/>
          <w:i/>
          <w:sz w:val="36"/>
          <w:szCs w:val="36"/>
        </w:rPr>
        <w:t>Q.NO:4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E518DB">
        <w:rPr>
          <w:rFonts w:ascii="Times New Roman" w:hAnsi="Times New Roman" w:cs="Times New Roman"/>
          <w:b/>
          <w:i/>
          <w:sz w:val="36"/>
          <w:szCs w:val="36"/>
        </w:rPr>
        <w:t>Restriction enzyme: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</w:t>
      </w:r>
      <w:r w:rsidRPr="00E518DB">
        <w:rPr>
          <w:rFonts w:ascii="Times New Roman" w:hAnsi="Times New Roman" w:cs="Times New Roman"/>
          <w:sz w:val="28"/>
          <w:szCs w:val="28"/>
        </w:rPr>
        <w:t>An enzyme produced by certain bacteria that has the property of cleaving DNA molecule at or near a specific sequence of bases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Types of restriction enzyme:</w:t>
      </w:r>
    </w:p>
    <w:p w:rsidR="00E518DB" w:rsidRDefault="00E518DB" w:rsidP="00E518DB">
      <w:pPr>
        <w:rPr>
          <w:rFonts w:ascii="Times New Roman" w:hAnsi="Times New Roman" w:cs="Times New Roman"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TYPE</w:t>
      </w:r>
      <w:r w:rsidRPr="00E518D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1: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Cleavage site: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8DB">
        <w:rPr>
          <w:rFonts w:ascii="Times New Roman" w:hAnsi="Times New Roman" w:cs="Times New Roman"/>
          <w:sz w:val="28"/>
          <w:szCs w:val="28"/>
        </w:rPr>
        <w:t>random around 1000 base pairs away from recognition site.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Location</w:t>
      </w:r>
      <w:r w:rsidRPr="00E518DB">
        <w:rPr>
          <w:rFonts w:ascii="Times New Roman" w:hAnsi="Times New Roman" w:cs="Times New Roman"/>
          <w:sz w:val="32"/>
          <w:szCs w:val="32"/>
        </w:rPr>
        <w:t xml:space="preserve">: </w:t>
      </w:r>
      <w:r w:rsidRPr="00E518DB">
        <w:rPr>
          <w:rFonts w:ascii="Times New Roman" w:hAnsi="Times New Roman" w:cs="Times New Roman"/>
          <w:sz w:val="28"/>
          <w:szCs w:val="28"/>
        </w:rPr>
        <w:t>endonuclease and methylase located on a single protein molecule.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Example</w:t>
      </w:r>
      <w:r w:rsidRPr="00E518DB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7686">
        <w:rPr>
          <w:rFonts w:ascii="Times New Roman" w:hAnsi="Times New Roman" w:cs="Times New Roman"/>
          <w:sz w:val="28"/>
          <w:szCs w:val="28"/>
        </w:rPr>
        <w:t>EcoKI</w:t>
      </w:r>
      <w:r w:rsidRPr="00E518DB">
        <w:rPr>
          <w:rFonts w:ascii="Times New Roman" w:hAnsi="Times New Roman" w:cs="Times New Roman"/>
          <w:sz w:val="28"/>
          <w:szCs w:val="28"/>
        </w:rPr>
        <w:t>,</w:t>
      </w:r>
      <w:r w:rsidR="00467686">
        <w:rPr>
          <w:rFonts w:ascii="Times New Roman" w:hAnsi="Times New Roman" w:cs="Times New Roman"/>
          <w:sz w:val="28"/>
          <w:szCs w:val="28"/>
        </w:rPr>
        <w:t xml:space="preserve"> </w:t>
      </w:r>
      <w:r w:rsidRPr="00E518DB">
        <w:rPr>
          <w:rFonts w:ascii="Times New Roman" w:hAnsi="Times New Roman" w:cs="Times New Roman"/>
          <w:sz w:val="28"/>
          <w:szCs w:val="28"/>
        </w:rPr>
        <w:t>CfrAI.</w:t>
      </w:r>
    </w:p>
    <w:p w:rsidR="00E518DB" w:rsidRDefault="00E518DB" w:rsidP="00E518DB">
      <w:pPr>
        <w:rPr>
          <w:rFonts w:ascii="Times New Roman" w:hAnsi="Times New Roman" w:cs="Times New Roman"/>
          <w:i/>
          <w:sz w:val="32"/>
          <w:szCs w:val="32"/>
        </w:rPr>
      </w:pPr>
    </w:p>
    <w:p w:rsidR="00E518DB" w:rsidRDefault="00E518DB" w:rsidP="00E518DB">
      <w:pPr>
        <w:rPr>
          <w:rFonts w:ascii="Times New Roman" w:hAnsi="Times New Roman" w:cs="Times New Roman"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TYPE2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E518DB" w:rsidRPr="00E518DB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Cleavage site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E518DB">
        <w:rPr>
          <w:rFonts w:ascii="Times New Roman" w:hAnsi="Times New Roman" w:cs="Times New Roman"/>
          <w:sz w:val="28"/>
          <w:szCs w:val="28"/>
        </w:rPr>
        <w:t>specific within the recognition site.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Location: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518DB">
        <w:rPr>
          <w:rFonts w:ascii="Times New Roman" w:hAnsi="Times New Roman" w:cs="Times New Roman"/>
          <w:sz w:val="28"/>
          <w:szCs w:val="28"/>
        </w:rPr>
        <w:t xml:space="preserve">endonuclease and </w:t>
      </w:r>
      <w:r w:rsidR="00467686">
        <w:rPr>
          <w:rFonts w:ascii="Times New Roman" w:hAnsi="Times New Roman" w:cs="Times New Roman"/>
          <w:sz w:val="28"/>
          <w:szCs w:val="28"/>
        </w:rPr>
        <w:t>methylase are separate entities</w:t>
      </w:r>
      <w:r w:rsidRPr="00E518DB">
        <w:rPr>
          <w:rFonts w:ascii="Times New Roman" w:hAnsi="Times New Roman" w:cs="Times New Roman"/>
          <w:sz w:val="28"/>
          <w:szCs w:val="28"/>
        </w:rPr>
        <w:t>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Example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467686">
        <w:rPr>
          <w:rFonts w:ascii="Times New Roman" w:hAnsi="Times New Roman" w:cs="Times New Roman"/>
          <w:sz w:val="28"/>
          <w:szCs w:val="28"/>
        </w:rPr>
        <w:t>EcoRI</w:t>
      </w:r>
      <w:r w:rsidRPr="00E518DB">
        <w:rPr>
          <w:rFonts w:ascii="Times New Roman" w:hAnsi="Times New Roman" w:cs="Times New Roman"/>
          <w:sz w:val="28"/>
          <w:szCs w:val="28"/>
        </w:rPr>
        <w:t>,</w:t>
      </w:r>
      <w:r w:rsidR="00467686">
        <w:rPr>
          <w:rFonts w:ascii="Times New Roman" w:hAnsi="Times New Roman" w:cs="Times New Roman"/>
          <w:sz w:val="28"/>
          <w:szCs w:val="28"/>
        </w:rPr>
        <w:t xml:space="preserve"> </w:t>
      </w:r>
      <w:r w:rsidRPr="00E518DB">
        <w:rPr>
          <w:rFonts w:ascii="Times New Roman" w:hAnsi="Times New Roman" w:cs="Times New Roman"/>
          <w:sz w:val="28"/>
          <w:szCs w:val="28"/>
        </w:rPr>
        <w:t>Hind3</w:t>
      </w:r>
    </w:p>
    <w:p w:rsidR="00E518DB" w:rsidRDefault="00E518DB" w:rsidP="00E518DB">
      <w:pPr>
        <w:rPr>
          <w:rFonts w:ascii="Times New Roman" w:hAnsi="Times New Roman" w:cs="Times New Roman"/>
          <w:i/>
          <w:sz w:val="32"/>
          <w:szCs w:val="32"/>
        </w:rPr>
      </w:pPr>
    </w:p>
    <w:p w:rsidR="00E518DB" w:rsidRPr="00E518DB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TYPE3:</w:t>
      </w:r>
    </w:p>
    <w:p w:rsidR="00E518DB" w:rsidRPr="006819F8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E518DB">
        <w:rPr>
          <w:rFonts w:ascii="Times New Roman" w:hAnsi="Times New Roman" w:cs="Times New Roman"/>
          <w:b/>
          <w:i/>
          <w:sz w:val="32"/>
          <w:szCs w:val="32"/>
        </w:rPr>
        <w:t>Cleavage: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819F8">
        <w:rPr>
          <w:rFonts w:ascii="Times New Roman" w:hAnsi="Times New Roman" w:cs="Times New Roman"/>
          <w:sz w:val="28"/>
          <w:szCs w:val="28"/>
        </w:rPr>
        <w:t>random 24 to 26 base pair away from recognition site.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>Location:</w:t>
      </w:r>
      <w:r w:rsidRPr="006819F8">
        <w:rPr>
          <w:rFonts w:ascii="Times New Roman" w:hAnsi="Times New Roman" w:cs="Times New Roman"/>
          <w:sz w:val="32"/>
          <w:szCs w:val="32"/>
        </w:rPr>
        <w:t xml:space="preserve"> </w:t>
      </w:r>
      <w:r w:rsidRPr="006819F8">
        <w:rPr>
          <w:rFonts w:ascii="Times New Roman" w:hAnsi="Times New Roman" w:cs="Times New Roman"/>
          <w:sz w:val="28"/>
          <w:szCs w:val="28"/>
        </w:rPr>
        <w:t>endonuclease and methylase located on a single protein molecule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8DB" w:rsidRDefault="00E518DB" w:rsidP="00E518DB">
      <w:pPr>
        <w:rPr>
          <w:rFonts w:ascii="Times New Roman" w:hAnsi="Times New Roman" w:cs="Times New Roman"/>
          <w:i/>
          <w:sz w:val="36"/>
          <w:szCs w:val="36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>Example</w:t>
      </w:r>
      <w:r w:rsidR="003565AF">
        <w:rPr>
          <w:rFonts w:ascii="Times New Roman" w:hAnsi="Times New Roman" w:cs="Times New Roman"/>
          <w:i/>
          <w:sz w:val="32"/>
          <w:szCs w:val="32"/>
        </w:rPr>
        <w:t>:</w:t>
      </w:r>
      <w:r w:rsidR="003565AF">
        <w:rPr>
          <w:rFonts w:ascii="Times New Roman" w:hAnsi="Times New Roman" w:cs="Times New Roman"/>
          <w:i/>
          <w:sz w:val="28"/>
          <w:szCs w:val="28"/>
        </w:rPr>
        <w:t xml:space="preserve"> Ecop1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6819F8" w:rsidRDefault="006819F8" w:rsidP="00E518DB">
      <w:pPr>
        <w:rPr>
          <w:rFonts w:ascii="Times New Roman" w:hAnsi="Times New Roman" w:cs="Times New Roman"/>
          <w:i/>
          <w:sz w:val="36"/>
          <w:szCs w:val="36"/>
        </w:rPr>
      </w:pPr>
    </w:p>
    <w:p w:rsidR="00E518DB" w:rsidRPr="006819F8" w:rsidRDefault="00E518DB" w:rsidP="00E518D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>Recombinant DNA technology:</w:t>
      </w:r>
    </w:p>
    <w:p w:rsidR="00E518DB" w:rsidRPr="006819F8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6819F8">
        <w:rPr>
          <w:rFonts w:ascii="Times New Roman" w:hAnsi="Times New Roman" w:cs="Times New Roman"/>
          <w:sz w:val="28"/>
          <w:szCs w:val="28"/>
        </w:rPr>
        <w:t>These are DNA molecule formed by lab methods of genetic recombination to bring together genetic materials from multiple sources,</w:t>
      </w:r>
      <w:r w:rsidR="003565AF">
        <w:rPr>
          <w:rFonts w:ascii="Times New Roman" w:hAnsi="Times New Roman" w:cs="Times New Roman"/>
          <w:sz w:val="28"/>
          <w:szCs w:val="28"/>
        </w:rPr>
        <w:t xml:space="preserve"> </w:t>
      </w:r>
      <w:r w:rsidRPr="006819F8">
        <w:rPr>
          <w:rFonts w:ascii="Times New Roman" w:hAnsi="Times New Roman" w:cs="Times New Roman"/>
          <w:sz w:val="28"/>
          <w:szCs w:val="28"/>
        </w:rPr>
        <w:t>creating sequences that should not otherwise be found in the genome.</w:t>
      </w:r>
    </w:p>
    <w:p w:rsidR="00E518DB" w:rsidRPr="006819F8" w:rsidRDefault="00E518DB" w:rsidP="00E518DB">
      <w:pPr>
        <w:rPr>
          <w:rFonts w:ascii="Times New Roman" w:hAnsi="Times New Roman" w:cs="Times New Roman"/>
          <w:b/>
          <w:sz w:val="32"/>
          <w:szCs w:val="32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>Applications:</w:t>
      </w:r>
    </w:p>
    <w:p w:rsidR="00E518DB" w:rsidRPr="006819F8" w:rsidRDefault="00E518DB" w:rsidP="00E518DB">
      <w:pPr>
        <w:rPr>
          <w:rFonts w:ascii="Times New Roman" w:hAnsi="Times New Roman" w:cs="Times New Roman"/>
          <w:sz w:val="28"/>
          <w:szCs w:val="28"/>
        </w:rPr>
      </w:pPr>
      <w:r w:rsidRPr="006819F8">
        <w:rPr>
          <w:rFonts w:ascii="Times New Roman" w:hAnsi="Times New Roman" w:cs="Times New Roman"/>
          <w:sz w:val="28"/>
          <w:szCs w:val="28"/>
        </w:rPr>
        <w:t xml:space="preserve">    Recombinant DNA technology has appl</w:t>
      </w:r>
      <w:r w:rsidR="006819F8">
        <w:rPr>
          <w:rFonts w:ascii="Times New Roman" w:hAnsi="Times New Roman" w:cs="Times New Roman"/>
          <w:sz w:val="28"/>
          <w:szCs w:val="28"/>
        </w:rPr>
        <w:t>ication in Health and Nutrition</w:t>
      </w:r>
      <w:r w:rsidRPr="006819F8">
        <w:rPr>
          <w:rFonts w:ascii="Times New Roman" w:hAnsi="Times New Roman" w:cs="Times New Roman"/>
          <w:sz w:val="28"/>
          <w:szCs w:val="28"/>
        </w:rPr>
        <w:t>.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>Medicine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="006819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819F8">
        <w:rPr>
          <w:rFonts w:ascii="Times New Roman" w:hAnsi="Times New Roman" w:cs="Times New Roman"/>
          <w:sz w:val="28"/>
          <w:szCs w:val="28"/>
        </w:rPr>
        <w:t>production of insulin</w:t>
      </w:r>
    </w:p>
    <w:p w:rsidR="00E518DB" w:rsidRDefault="00E518DB" w:rsidP="00E518DB">
      <w:pPr>
        <w:rPr>
          <w:rFonts w:ascii="Times New Roman" w:hAnsi="Times New Roman" w:cs="Times New Roman"/>
          <w:i/>
          <w:sz w:val="28"/>
          <w:szCs w:val="28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>Agriculture</w:t>
      </w:r>
      <w:r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Pr="006819F8">
        <w:rPr>
          <w:rFonts w:ascii="Times New Roman" w:hAnsi="Times New Roman" w:cs="Times New Roman"/>
          <w:sz w:val="28"/>
          <w:szCs w:val="28"/>
        </w:rPr>
        <w:t>to increase their yield and improve nutritional content of plant.</w:t>
      </w:r>
    </w:p>
    <w:p w:rsidR="006819F8" w:rsidRDefault="006819F8" w:rsidP="006819F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6819F8" w:rsidRDefault="006819F8" w:rsidP="006819F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6819F8" w:rsidRDefault="006819F8" w:rsidP="006819F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6819F8" w:rsidRPr="006819F8" w:rsidRDefault="006819F8" w:rsidP="006819F8">
      <w:pPr>
        <w:rPr>
          <w:rFonts w:ascii="Times New Roman" w:hAnsi="Times New Roman" w:cs="Times New Roman"/>
          <w:b/>
          <w:sz w:val="44"/>
          <w:szCs w:val="44"/>
        </w:rPr>
      </w:pPr>
      <w:r w:rsidRPr="006819F8">
        <w:rPr>
          <w:rFonts w:ascii="Times New Roman" w:hAnsi="Times New Roman" w:cs="Times New Roman"/>
          <w:b/>
          <w:sz w:val="44"/>
          <w:szCs w:val="44"/>
        </w:rPr>
        <w:t>***********************************</w:t>
      </w:r>
    </w:p>
    <w:p w:rsidR="006819F8" w:rsidRDefault="006819F8" w:rsidP="006819F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6819F8" w:rsidRDefault="006819F8" w:rsidP="006819F8">
      <w:pPr>
        <w:pStyle w:val="ListParagraph"/>
        <w:ind w:left="795"/>
        <w:rPr>
          <w:rFonts w:ascii="Times New Roman" w:hAnsi="Times New Roman" w:cs="Times New Roman"/>
          <w:b/>
          <w:sz w:val="44"/>
          <w:szCs w:val="44"/>
        </w:rPr>
      </w:pPr>
    </w:p>
    <w:p w:rsidR="006819F8" w:rsidRDefault="006819F8" w:rsidP="006819F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Q NO 05:</w:t>
      </w:r>
    </w:p>
    <w:p w:rsidR="006819F8" w:rsidRDefault="006819F8" w:rsidP="0068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Practical uses of restriction endonuclease: </w:t>
      </w:r>
      <w:r w:rsidRPr="006819F8">
        <w:rPr>
          <w:rFonts w:ascii="Times New Roman" w:hAnsi="Times New Roman" w:cs="Times New Roman"/>
          <w:sz w:val="28"/>
          <w:szCs w:val="28"/>
        </w:rPr>
        <w:t xml:space="preserve">there are three main uses which </w:t>
      </w:r>
      <w:r w:rsidR="003565AF" w:rsidRPr="006819F8">
        <w:rPr>
          <w:rFonts w:ascii="Times New Roman" w:hAnsi="Times New Roman" w:cs="Times New Roman"/>
          <w:sz w:val="28"/>
          <w:szCs w:val="28"/>
        </w:rPr>
        <w:t>has</w:t>
      </w:r>
      <w:r w:rsidRPr="006819F8">
        <w:rPr>
          <w:rFonts w:ascii="Times New Roman" w:hAnsi="Times New Roman" w:cs="Times New Roman"/>
          <w:sz w:val="28"/>
          <w:szCs w:val="28"/>
        </w:rPr>
        <w:t xml:space="preserve"> given below.</w:t>
      </w:r>
    </w:p>
    <w:p w:rsidR="006819F8" w:rsidRDefault="006819F8" w:rsidP="006819F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819F8">
        <w:rPr>
          <w:rFonts w:ascii="Times New Roman" w:hAnsi="Times New Roman" w:cs="Times New Roman"/>
          <w:b/>
          <w:i/>
          <w:sz w:val="32"/>
          <w:szCs w:val="32"/>
        </w:rPr>
        <w:t xml:space="preserve">Construction </w:t>
      </w:r>
      <w:r w:rsidR="003565AF">
        <w:rPr>
          <w:rFonts w:ascii="Times New Roman" w:hAnsi="Times New Roman" w:cs="Times New Roman"/>
          <w:b/>
          <w:i/>
          <w:sz w:val="32"/>
          <w:szCs w:val="32"/>
        </w:rPr>
        <w:t xml:space="preserve">of </w:t>
      </w:r>
      <w:r w:rsidRPr="006819F8">
        <w:rPr>
          <w:rFonts w:ascii="Times New Roman" w:hAnsi="Times New Roman" w:cs="Times New Roman"/>
          <w:b/>
          <w:i/>
          <w:sz w:val="32"/>
          <w:szCs w:val="32"/>
        </w:rPr>
        <w:t>restriction maps:</w:t>
      </w:r>
    </w:p>
    <w:p w:rsidR="006819F8" w:rsidRDefault="006819F8" w:rsidP="006819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819F8">
        <w:rPr>
          <w:rFonts w:ascii="Times New Roman" w:hAnsi="Times New Roman" w:cs="Times New Roman"/>
          <w:sz w:val="28"/>
          <w:szCs w:val="28"/>
        </w:rPr>
        <w:t xml:space="preserve">Take </w:t>
      </w:r>
      <w:r>
        <w:rPr>
          <w:rFonts w:ascii="Times New Roman" w:hAnsi="Times New Roman" w:cs="Times New Roman"/>
          <w:sz w:val="28"/>
          <w:szCs w:val="28"/>
        </w:rPr>
        <w:t>the sample of DNA in X in number of  vials</w:t>
      </w:r>
    </w:p>
    <w:p w:rsidR="006819F8" w:rsidRDefault="006819F8" w:rsidP="006819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is the number of restriction enzyme that we have</w:t>
      </w:r>
    </w:p>
    <w:p w:rsidR="006819F8" w:rsidRDefault="006819F8" w:rsidP="006819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the sample DNA with the specific R.E separately</w:t>
      </w:r>
    </w:p>
    <w:p w:rsidR="006819F8" w:rsidRDefault="006819F8" w:rsidP="006819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restriction digestion run the DNA sample on a 2%</w:t>
      </w:r>
      <w:r w:rsidR="00F32113">
        <w:rPr>
          <w:rFonts w:ascii="Times New Roman" w:hAnsi="Times New Roman" w:cs="Times New Roman"/>
          <w:sz w:val="28"/>
          <w:szCs w:val="28"/>
        </w:rPr>
        <w:t xml:space="preserve"> aggarose gel with DNA marker for the </w:t>
      </w:r>
      <w:r w:rsidR="003565AF">
        <w:rPr>
          <w:rFonts w:ascii="Times New Roman" w:hAnsi="Times New Roman" w:cs="Times New Roman"/>
          <w:sz w:val="28"/>
          <w:szCs w:val="28"/>
        </w:rPr>
        <w:t>separation</w:t>
      </w:r>
      <w:r w:rsidR="00F32113">
        <w:rPr>
          <w:rFonts w:ascii="Times New Roman" w:hAnsi="Times New Roman" w:cs="Times New Roman"/>
          <w:sz w:val="28"/>
          <w:szCs w:val="28"/>
        </w:rPr>
        <w:t xml:space="preserve"> of DNA </w:t>
      </w:r>
    </w:p>
    <w:p w:rsidR="00F32113" w:rsidRDefault="00F32113" w:rsidP="006819F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 out the size of each fragments and draw a map according to the size of fragment and the total size of the intact DNA.</w:t>
      </w:r>
    </w:p>
    <w:p w:rsidR="00F32113" w:rsidRDefault="00F32113" w:rsidP="00F3211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2113" w:rsidRDefault="00F32113" w:rsidP="00F321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9F8" w:rsidRDefault="00F32113" w:rsidP="00F3211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32113">
        <w:rPr>
          <w:rFonts w:ascii="Times New Roman" w:hAnsi="Times New Roman" w:cs="Times New Roman"/>
          <w:b/>
          <w:i/>
          <w:sz w:val="32"/>
          <w:szCs w:val="32"/>
        </w:rPr>
        <w:t>Construction of DNA finger print: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32113">
        <w:rPr>
          <w:rFonts w:ascii="Times New Roman" w:hAnsi="Times New Roman" w:cs="Times New Roman"/>
          <w:sz w:val="28"/>
          <w:szCs w:val="28"/>
        </w:rPr>
        <w:t xml:space="preserve">restriction enzyme also used to construct DNA finger print. </w:t>
      </w:r>
      <w:r>
        <w:rPr>
          <w:rFonts w:ascii="Times New Roman" w:hAnsi="Times New Roman" w:cs="Times New Roman"/>
          <w:sz w:val="28"/>
          <w:szCs w:val="28"/>
        </w:rPr>
        <w:t xml:space="preserve">The region of DNA in an organisms that are </w:t>
      </w:r>
      <w:r w:rsidR="003565AF">
        <w:rPr>
          <w:rFonts w:ascii="Times New Roman" w:hAnsi="Times New Roman" w:cs="Times New Roman"/>
          <w:sz w:val="28"/>
          <w:szCs w:val="28"/>
        </w:rPr>
        <w:t>highly</w:t>
      </w:r>
      <w:r>
        <w:rPr>
          <w:rFonts w:ascii="Times New Roman" w:hAnsi="Times New Roman" w:cs="Times New Roman"/>
          <w:sz w:val="28"/>
          <w:szCs w:val="28"/>
        </w:rPr>
        <w:t xml:space="preserve"> variable on restriction digestion generate unique DNA finger printing for the identification of mutation or variation within in the genome of population.</w:t>
      </w:r>
    </w:p>
    <w:p w:rsidR="00F32113" w:rsidRDefault="00F32113" w:rsidP="00F32113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</w:p>
    <w:p w:rsidR="00F32113" w:rsidRDefault="00F32113" w:rsidP="00F32113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Construction:</w:t>
      </w:r>
    </w:p>
    <w:p w:rsidR="00F32113" w:rsidRPr="00F32113" w:rsidRDefault="00F32113" w:rsidP="00F321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In a rape case we use DNA sample from a forensic investigation.</w:t>
      </w:r>
    </w:p>
    <w:p w:rsidR="00F32113" w:rsidRPr="00F32113" w:rsidRDefault="00F32113" w:rsidP="00F3211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DNA is isolated from </w:t>
      </w:r>
    </w:p>
    <w:p w:rsidR="00F32113" w:rsidRPr="00F32113" w:rsidRDefault="00F32113" w:rsidP="00F321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victim </w:t>
      </w:r>
    </w:p>
    <w:p w:rsidR="00F32113" w:rsidRPr="00130B3A" w:rsidRDefault="00F32113" w:rsidP="00F3211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evidence such as from semen </w:t>
      </w:r>
      <w:r w:rsidR="00130B3A">
        <w:rPr>
          <w:rFonts w:ascii="Times New Roman" w:hAnsi="Times New Roman" w:cs="Times New Roman"/>
          <w:sz w:val="28"/>
          <w:szCs w:val="28"/>
        </w:rPr>
        <w:t>blood or hair</w:t>
      </w:r>
    </w:p>
    <w:p w:rsidR="00130B3A" w:rsidRPr="00130B3A" w:rsidRDefault="00130B3A" w:rsidP="00130B3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 suspect</w:t>
      </w:r>
    </w:p>
    <w:p w:rsidR="00130B3A" w:rsidRPr="00130B3A" w:rsidRDefault="00130B3A" w:rsidP="00130B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then the DNA sample is digested with a specific restriction enzyme </w:t>
      </w:r>
    </w:p>
    <w:p w:rsidR="00130B3A" w:rsidRPr="00130B3A" w:rsidRDefault="003565AF" w:rsidP="00130B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Fragment</w:t>
      </w:r>
      <w:r w:rsidR="00130B3A">
        <w:rPr>
          <w:rFonts w:ascii="Times New Roman" w:hAnsi="Times New Roman" w:cs="Times New Roman"/>
          <w:sz w:val="28"/>
          <w:szCs w:val="28"/>
        </w:rPr>
        <w:t xml:space="preserve"> after restriction digestion are separated on agarose gel.</w:t>
      </w:r>
    </w:p>
    <w:p w:rsidR="00130B3A" w:rsidRPr="00130B3A" w:rsidRDefault="00130B3A" w:rsidP="00130B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After </w:t>
      </w:r>
      <w:r w:rsidR="003565AF">
        <w:rPr>
          <w:rFonts w:ascii="Times New Roman" w:hAnsi="Times New Roman" w:cs="Times New Roman"/>
          <w:sz w:val="28"/>
          <w:szCs w:val="28"/>
        </w:rPr>
        <w:t>electrophoreses</w:t>
      </w:r>
      <w:r>
        <w:rPr>
          <w:rFonts w:ascii="Times New Roman" w:hAnsi="Times New Roman" w:cs="Times New Roman"/>
          <w:sz w:val="28"/>
          <w:szCs w:val="28"/>
        </w:rPr>
        <w:t xml:space="preserve"> the DNA fragment are transfer to a nylon membrane by southern blotting </w:t>
      </w:r>
      <w:r w:rsidR="003565AF">
        <w:rPr>
          <w:rFonts w:ascii="Times New Roman" w:hAnsi="Times New Roman" w:cs="Times New Roman"/>
          <w:sz w:val="28"/>
          <w:szCs w:val="28"/>
        </w:rPr>
        <w:t>techniques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3A" w:rsidRPr="00130B3A" w:rsidRDefault="00130B3A" w:rsidP="00130B3A">
      <w:pPr>
        <w:pStyle w:val="ListParagraph"/>
        <w:ind w:left="1920"/>
        <w:rPr>
          <w:rFonts w:ascii="Times New Roman" w:hAnsi="Times New Roman" w:cs="Times New Roman"/>
          <w:b/>
          <w:i/>
          <w:sz w:val="32"/>
          <w:szCs w:val="32"/>
        </w:rPr>
      </w:pPr>
    </w:p>
    <w:p w:rsidR="00130B3A" w:rsidRPr="00130B3A" w:rsidRDefault="00130B3A" w:rsidP="00130B3A">
      <w:pPr>
        <w:pStyle w:val="ListParagraph"/>
        <w:ind w:left="1920"/>
        <w:rPr>
          <w:rFonts w:ascii="Times New Roman" w:hAnsi="Times New Roman" w:cs="Times New Roman"/>
          <w:b/>
          <w:i/>
          <w:sz w:val="32"/>
          <w:szCs w:val="32"/>
        </w:rPr>
      </w:pPr>
    </w:p>
    <w:p w:rsidR="00130B3A" w:rsidRPr="00130B3A" w:rsidRDefault="00130B3A" w:rsidP="00130B3A">
      <w:pPr>
        <w:pStyle w:val="ListParagraph"/>
        <w:ind w:left="1920"/>
        <w:rPr>
          <w:rFonts w:ascii="Times New Roman" w:hAnsi="Times New Roman" w:cs="Times New Roman"/>
          <w:b/>
          <w:i/>
          <w:sz w:val="32"/>
          <w:szCs w:val="32"/>
        </w:rPr>
      </w:pPr>
    </w:p>
    <w:p w:rsidR="00130B3A" w:rsidRPr="00130B3A" w:rsidRDefault="00130B3A" w:rsidP="00130B3A">
      <w:pPr>
        <w:ind w:left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130B3A" w:rsidRPr="00130B3A" w:rsidRDefault="00130B3A" w:rsidP="00130B3A">
      <w:pPr>
        <w:ind w:left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130B3A" w:rsidRPr="00130B3A" w:rsidRDefault="00130B3A" w:rsidP="00130B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 bound DNA is then denatured and then treated with radioactively label probes.</w:t>
      </w:r>
    </w:p>
    <w:p w:rsidR="00130B3A" w:rsidRPr="00130B3A" w:rsidRDefault="00130B3A" w:rsidP="00130B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label DNA probes are </w:t>
      </w:r>
      <w:r w:rsidR="003565AF">
        <w:rPr>
          <w:rFonts w:ascii="Times New Roman" w:hAnsi="Times New Roman" w:cs="Times New Roman"/>
          <w:sz w:val="28"/>
          <w:szCs w:val="28"/>
        </w:rPr>
        <w:t>hybridized</w:t>
      </w:r>
      <w:r>
        <w:rPr>
          <w:rFonts w:ascii="Times New Roman" w:hAnsi="Times New Roman" w:cs="Times New Roman"/>
          <w:sz w:val="28"/>
          <w:szCs w:val="28"/>
        </w:rPr>
        <w:t xml:space="preserve"> specifically to the restriction fragment on the nylon membrane that are derived from the result it is clear the suspect A is the actual criminal in the investigation.</w:t>
      </w:r>
    </w:p>
    <w:p w:rsidR="006819F8" w:rsidRDefault="00130B3A" w:rsidP="006819F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Steps in recombinant DNA technology:</w:t>
      </w:r>
    </w:p>
    <w:p w:rsidR="00130B3A" w:rsidRDefault="00130B3A" w:rsidP="00130B3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565AF">
        <w:rPr>
          <w:rFonts w:ascii="Times New Roman" w:hAnsi="Times New Roman" w:cs="Times New Roman"/>
          <w:sz w:val="28"/>
          <w:szCs w:val="28"/>
        </w:rPr>
        <w:t>first step is to extraction of DNA organisms which contain the desired gene of interest</w:t>
      </w:r>
    </w:p>
    <w:p w:rsidR="003565AF" w:rsidRDefault="003565AF" w:rsidP="00130B3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is the generation of fragment of the above DNA with the restriction enzyme</w:t>
      </w:r>
    </w:p>
    <w:p w:rsidR="003565AF" w:rsidRDefault="003565AF" w:rsidP="00130B3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cloning vector can be a plasmid bacteriophage or virus</w:t>
      </w:r>
    </w:p>
    <w:p w:rsidR="003565AF" w:rsidRDefault="003565AF" w:rsidP="00130B3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cloning introduce the recombine net vector into a host cell</w:t>
      </w:r>
    </w:p>
    <w:p w:rsidR="003565AF" w:rsidRDefault="003565AF" w:rsidP="003565A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product can be extracted from the medium using suitable downstream processing technique </w:t>
      </w:r>
    </w:p>
    <w:p w:rsidR="003565AF" w:rsidRDefault="003565AF" w:rsidP="003565A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induced the express the gene of interest in the host cell to produce desired products.</w:t>
      </w:r>
    </w:p>
    <w:p w:rsidR="003565AF" w:rsidRDefault="003565AF" w:rsidP="00356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65AF" w:rsidRPr="003565AF" w:rsidRDefault="003565AF" w:rsidP="003565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65AF">
        <w:rPr>
          <w:rFonts w:ascii="Times New Roman" w:hAnsi="Times New Roman" w:cs="Times New Roman"/>
          <w:b/>
          <w:sz w:val="36"/>
          <w:szCs w:val="36"/>
        </w:rPr>
        <w:t>**************************************</w:t>
      </w:r>
    </w:p>
    <w:sectPr w:rsidR="003565AF" w:rsidRPr="003565AF" w:rsidSect="00467686">
      <w:headerReference w:type="default" r:id="rId7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35" w:rsidRDefault="00AC1B35" w:rsidP="00706BD0">
      <w:pPr>
        <w:spacing w:after="0" w:line="240" w:lineRule="auto"/>
      </w:pPr>
      <w:r>
        <w:separator/>
      </w:r>
    </w:p>
  </w:endnote>
  <w:endnote w:type="continuationSeparator" w:id="0">
    <w:p w:rsidR="00AC1B35" w:rsidRDefault="00AC1B35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35" w:rsidRDefault="00AC1B35" w:rsidP="00706BD0">
      <w:pPr>
        <w:spacing w:after="0" w:line="240" w:lineRule="auto"/>
      </w:pPr>
      <w:r>
        <w:separator/>
      </w:r>
    </w:p>
  </w:footnote>
  <w:footnote w:type="continuationSeparator" w:id="0">
    <w:p w:rsidR="00AC1B35" w:rsidRDefault="00AC1B35" w:rsidP="0070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173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686" w:rsidRDefault="004676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67686" w:rsidRDefault="00467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B71"/>
    <w:multiLevelType w:val="hybridMultilevel"/>
    <w:tmpl w:val="37E80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6C0667"/>
    <w:multiLevelType w:val="hybridMultilevel"/>
    <w:tmpl w:val="7DFCD080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12030F5"/>
    <w:multiLevelType w:val="hybridMultilevel"/>
    <w:tmpl w:val="EB1E8F7C"/>
    <w:lvl w:ilvl="0" w:tplc="11846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8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0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3CEB"/>
    <w:multiLevelType w:val="hybridMultilevel"/>
    <w:tmpl w:val="673AAE08"/>
    <w:lvl w:ilvl="0" w:tplc="E3C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B0D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3E3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D2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BA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9A5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F58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C8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5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4064DB"/>
    <w:multiLevelType w:val="hybridMultilevel"/>
    <w:tmpl w:val="FB266A42"/>
    <w:lvl w:ilvl="0" w:tplc="FC4443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EA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C9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87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4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86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E0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E8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AA066BF"/>
    <w:multiLevelType w:val="hybridMultilevel"/>
    <w:tmpl w:val="F21E10C4"/>
    <w:lvl w:ilvl="0" w:tplc="928EE9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AF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0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FA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0B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9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4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772F7"/>
    <w:multiLevelType w:val="hybridMultilevel"/>
    <w:tmpl w:val="7848EA04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>
    <w:nsid w:val="314B4EFD"/>
    <w:multiLevelType w:val="hybridMultilevel"/>
    <w:tmpl w:val="15B8B95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DF69D5"/>
    <w:multiLevelType w:val="hybridMultilevel"/>
    <w:tmpl w:val="16228E1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B205194"/>
    <w:multiLevelType w:val="hybridMultilevel"/>
    <w:tmpl w:val="CDAE1476"/>
    <w:lvl w:ilvl="0" w:tplc="6450E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2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4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5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4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6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8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3874B4"/>
    <w:multiLevelType w:val="hybridMultilevel"/>
    <w:tmpl w:val="6198973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4B3A45DA"/>
    <w:multiLevelType w:val="hybridMultilevel"/>
    <w:tmpl w:val="034CCCC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C1A71"/>
    <w:multiLevelType w:val="hybridMultilevel"/>
    <w:tmpl w:val="1EE6E18E"/>
    <w:lvl w:ilvl="0" w:tplc="87D6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00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47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09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5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08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0F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0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E27DE"/>
    <w:multiLevelType w:val="hybridMultilevel"/>
    <w:tmpl w:val="31E8D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424DB"/>
    <w:multiLevelType w:val="hybridMultilevel"/>
    <w:tmpl w:val="628CE97C"/>
    <w:lvl w:ilvl="0" w:tplc="BB0E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C1E7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424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78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F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FE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1C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86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D0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6F2F2D"/>
    <w:multiLevelType w:val="hybridMultilevel"/>
    <w:tmpl w:val="0D781698"/>
    <w:lvl w:ilvl="0" w:tplc="455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7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40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46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D02ACF"/>
    <w:multiLevelType w:val="hybridMultilevel"/>
    <w:tmpl w:val="2698D8E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F6D5104"/>
    <w:multiLevelType w:val="hybridMultilevel"/>
    <w:tmpl w:val="45A4F5F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FDD157A"/>
    <w:multiLevelType w:val="hybridMultilevel"/>
    <w:tmpl w:val="3110B378"/>
    <w:lvl w:ilvl="0" w:tplc="04090013">
      <w:start w:val="1"/>
      <w:numFmt w:val="upperRoman"/>
      <w:lvlText w:val="%1."/>
      <w:lvlJc w:val="right"/>
      <w:pPr>
        <w:ind w:left="3630" w:hanging="360"/>
      </w:p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4"/>
  </w:num>
  <w:num w:numId="5">
    <w:abstractNumId w:val="8"/>
  </w:num>
  <w:num w:numId="6">
    <w:abstractNumId w:val="26"/>
  </w:num>
  <w:num w:numId="7">
    <w:abstractNumId w:val="1"/>
  </w:num>
  <w:num w:numId="8">
    <w:abstractNumId w:val="9"/>
  </w:num>
  <w:num w:numId="9">
    <w:abstractNumId w:val="25"/>
  </w:num>
  <w:num w:numId="10">
    <w:abstractNumId w:val="14"/>
  </w:num>
  <w:num w:numId="11">
    <w:abstractNumId w:val="7"/>
  </w:num>
  <w:num w:numId="12">
    <w:abstractNumId w:val="23"/>
  </w:num>
  <w:num w:numId="13">
    <w:abstractNumId w:val="5"/>
  </w:num>
  <w:num w:numId="14">
    <w:abstractNumId w:val="22"/>
  </w:num>
  <w:num w:numId="15">
    <w:abstractNumId w:val="20"/>
  </w:num>
  <w:num w:numId="16">
    <w:abstractNumId w:val="10"/>
  </w:num>
  <w:num w:numId="17">
    <w:abstractNumId w:val="3"/>
  </w:num>
  <w:num w:numId="18">
    <w:abstractNumId w:val="6"/>
  </w:num>
  <w:num w:numId="19">
    <w:abstractNumId w:val="27"/>
  </w:num>
  <w:num w:numId="20">
    <w:abstractNumId w:val="16"/>
  </w:num>
  <w:num w:numId="21">
    <w:abstractNumId w:val="29"/>
  </w:num>
  <w:num w:numId="22">
    <w:abstractNumId w:val="15"/>
  </w:num>
  <w:num w:numId="23">
    <w:abstractNumId w:val="28"/>
  </w:num>
  <w:num w:numId="24">
    <w:abstractNumId w:val="11"/>
  </w:num>
  <w:num w:numId="25">
    <w:abstractNumId w:val="17"/>
  </w:num>
  <w:num w:numId="26">
    <w:abstractNumId w:val="21"/>
  </w:num>
  <w:num w:numId="27">
    <w:abstractNumId w:val="0"/>
  </w:num>
  <w:num w:numId="28">
    <w:abstractNumId w:val="30"/>
  </w:num>
  <w:num w:numId="29">
    <w:abstractNumId w:val="12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A1A09"/>
    <w:rsid w:val="00130B3A"/>
    <w:rsid w:val="00265833"/>
    <w:rsid w:val="00273CE0"/>
    <w:rsid w:val="00292D7A"/>
    <w:rsid w:val="00297794"/>
    <w:rsid w:val="002E492A"/>
    <w:rsid w:val="00344593"/>
    <w:rsid w:val="003565AF"/>
    <w:rsid w:val="003D6B30"/>
    <w:rsid w:val="003E366A"/>
    <w:rsid w:val="003F4FAA"/>
    <w:rsid w:val="00453DAA"/>
    <w:rsid w:val="00467686"/>
    <w:rsid w:val="00476F86"/>
    <w:rsid w:val="004810C6"/>
    <w:rsid w:val="004D5062"/>
    <w:rsid w:val="00575452"/>
    <w:rsid w:val="005F1DC1"/>
    <w:rsid w:val="005F7224"/>
    <w:rsid w:val="00601670"/>
    <w:rsid w:val="006819F8"/>
    <w:rsid w:val="006965DE"/>
    <w:rsid w:val="006D25E1"/>
    <w:rsid w:val="00706BD0"/>
    <w:rsid w:val="00750C69"/>
    <w:rsid w:val="00760171"/>
    <w:rsid w:val="007743F0"/>
    <w:rsid w:val="00783718"/>
    <w:rsid w:val="007A6B83"/>
    <w:rsid w:val="007B042F"/>
    <w:rsid w:val="007D004A"/>
    <w:rsid w:val="007E545C"/>
    <w:rsid w:val="00807641"/>
    <w:rsid w:val="008427E0"/>
    <w:rsid w:val="0086223B"/>
    <w:rsid w:val="008B1D53"/>
    <w:rsid w:val="008B274E"/>
    <w:rsid w:val="008C3944"/>
    <w:rsid w:val="008F6116"/>
    <w:rsid w:val="00947634"/>
    <w:rsid w:val="00971E97"/>
    <w:rsid w:val="009A4C26"/>
    <w:rsid w:val="009B29E8"/>
    <w:rsid w:val="009E00AB"/>
    <w:rsid w:val="00A00728"/>
    <w:rsid w:val="00A327A0"/>
    <w:rsid w:val="00A32F58"/>
    <w:rsid w:val="00A344BF"/>
    <w:rsid w:val="00A3728A"/>
    <w:rsid w:val="00A62444"/>
    <w:rsid w:val="00A9080C"/>
    <w:rsid w:val="00AB58C9"/>
    <w:rsid w:val="00AB7C7A"/>
    <w:rsid w:val="00AC1B35"/>
    <w:rsid w:val="00B0742B"/>
    <w:rsid w:val="00B1667A"/>
    <w:rsid w:val="00B211B3"/>
    <w:rsid w:val="00B57ED7"/>
    <w:rsid w:val="00B705C1"/>
    <w:rsid w:val="00C24A2A"/>
    <w:rsid w:val="00C84FE3"/>
    <w:rsid w:val="00CA7B7E"/>
    <w:rsid w:val="00CB2B0E"/>
    <w:rsid w:val="00CB4B38"/>
    <w:rsid w:val="00CE0120"/>
    <w:rsid w:val="00CF4D8A"/>
    <w:rsid w:val="00D55E17"/>
    <w:rsid w:val="00D662DA"/>
    <w:rsid w:val="00D7510D"/>
    <w:rsid w:val="00DB45B0"/>
    <w:rsid w:val="00E518DB"/>
    <w:rsid w:val="00F32113"/>
    <w:rsid w:val="00F5060B"/>
    <w:rsid w:val="00F5689F"/>
    <w:rsid w:val="00F7344D"/>
    <w:rsid w:val="00F735D2"/>
    <w:rsid w:val="00F84D05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17FAF-B9A7-4AC7-B438-15516477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444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3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582">
          <w:marLeft w:val="1454"/>
          <w:marRight w:val="167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86">
          <w:marLeft w:val="562"/>
          <w:marRight w:val="14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957">
          <w:marLeft w:val="145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Microsoft account</cp:lastModifiedBy>
  <cp:revision>5</cp:revision>
  <dcterms:created xsi:type="dcterms:W3CDTF">2020-06-23T19:15:00Z</dcterms:created>
  <dcterms:modified xsi:type="dcterms:W3CDTF">2020-06-24T11:18:00Z</dcterms:modified>
</cp:coreProperties>
</file>