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B9" w:rsidRDefault="00885160">
      <w:pPr>
        <w:rPr>
          <w:rFonts w:ascii="Bell MT" w:hAnsi="Bell MT"/>
          <w:b/>
          <w:i/>
          <w:color w:val="FFFFFF" w:themeColor="background1"/>
          <w:sz w:val="36"/>
          <w:szCs w:val="36"/>
        </w:rPr>
      </w:pPr>
      <w:r w:rsidRPr="00885160">
        <w:rPr>
          <w:rFonts w:ascii="Bell MT" w:hAnsi="Bell MT"/>
          <w:b/>
          <w:i/>
          <w:color w:val="FFFFFF" w:themeColor="background1"/>
          <w:sz w:val="36"/>
          <w:szCs w:val="36"/>
          <w:highlight w:val="black"/>
        </w:rPr>
        <w:t>Answer sheet of Object Oriented Software Engineering</w:t>
      </w:r>
    </w:p>
    <w:p w:rsidR="004746C4" w:rsidRDefault="004746C4">
      <w:pPr>
        <w:rPr>
          <w:rFonts w:ascii="Bell MT" w:hAnsi="Bell MT"/>
          <w:b/>
          <w:i/>
          <w:color w:val="000000" w:themeColor="text1"/>
          <w:sz w:val="36"/>
          <w:szCs w:val="36"/>
        </w:rPr>
      </w:pPr>
    </w:p>
    <w:p w:rsidR="00885160" w:rsidRPr="007C15B3" w:rsidRDefault="00885160">
      <w:pPr>
        <w:rPr>
          <w:rFonts w:ascii="Bell MT" w:hAnsi="Bell MT"/>
          <w:b/>
          <w:i/>
          <w:color w:val="000000" w:themeColor="text1"/>
          <w:sz w:val="44"/>
          <w:szCs w:val="44"/>
        </w:rPr>
      </w:pPr>
      <w:r w:rsidRPr="007C15B3">
        <w:rPr>
          <w:rFonts w:ascii="Bell MT" w:hAnsi="Bell MT"/>
          <w:b/>
          <w:i/>
          <w:color w:val="000000" w:themeColor="text1"/>
          <w:sz w:val="44"/>
          <w:szCs w:val="44"/>
        </w:rPr>
        <w:t xml:space="preserve">Name       </w:t>
      </w:r>
      <w:r w:rsidR="004746C4" w:rsidRPr="007C15B3">
        <w:rPr>
          <w:rFonts w:ascii="Bell MT" w:hAnsi="Bell MT"/>
          <w:b/>
          <w:i/>
          <w:color w:val="000000" w:themeColor="text1"/>
          <w:sz w:val="44"/>
          <w:szCs w:val="44"/>
        </w:rPr>
        <w:t xml:space="preserve">     </w:t>
      </w:r>
      <w:r w:rsidR="007C15B3" w:rsidRPr="007C15B3">
        <w:rPr>
          <w:rFonts w:ascii="Bell MT" w:hAnsi="Bell MT"/>
          <w:b/>
          <w:i/>
          <w:color w:val="000000" w:themeColor="text1"/>
          <w:sz w:val="44"/>
          <w:szCs w:val="44"/>
        </w:rPr>
        <w:t xml:space="preserve">  </w:t>
      </w:r>
      <w:r w:rsidRPr="007C15B3">
        <w:rPr>
          <w:rFonts w:ascii="Bell MT" w:hAnsi="Bell MT"/>
          <w:b/>
          <w:i/>
          <w:color w:val="000000" w:themeColor="text1"/>
          <w:sz w:val="44"/>
          <w:szCs w:val="44"/>
        </w:rPr>
        <w:t>:</w:t>
      </w:r>
      <w:r w:rsidR="004746C4" w:rsidRPr="007C15B3">
        <w:rPr>
          <w:rFonts w:ascii="Bell MT" w:hAnsi="Bell MT"/>
          <w:b/>
          <w:i/>
          <w:color w:val="000000" w:themeColor="text1"/>
          <w:sz w:val="44"/>
          <w:szCs w:val="44"/>
        </w:rPr>
        <w:t xml:space="preserve">   </w:t>
      </w:r>
      <w:r w:rsidRPr="007C15B3">
        <w:rPr>
          <w:rFonts w:ascii="Bell MT" w:hAnsi="Bell MT"/>
          <w:b/>
          <w:i/>
          <w:color w:val="000000" w:themeColor="text1"/>
          <w:sz w:val="44"/>
          <w:szCs w:val="44"/>
        </w:rPr>
        <w:t xml:space="preserve"> </w:t>
      </w:r>
      <w:r w:rsidR="004746C4" w:rsidRPr="007C15B3">
        <w:rPr>
          <w:rFonts w:ascii="Bell MT" w:hAnsi="Bell MT"/>
          <w:b/>
          <w:i/>
          <w:color w:val="000000" w:themeColor="text1"/>
          <w:sz w:val="44"/>
          <w:szCs w:val="44"/>
        </w:rPr>
        <w:t xml:space="preserve"> </w:t>
      </w:r>
      <w:r w:rsidRPr="007C15B3">
        <w:rPr>
          <w:rFonts w:ascii="Bell MT" w:hAnsi="Bell MT"/>
          <w:b/>
          <w:i/>
          <w:color w:val="000000" w:themeColor="text1"/>
          <w:sz w:val="44"/>
          <w:szCs w:val="44"/>
        </w:rPr>
        <w:t>Moh</w:t>
      </w:r>
      <w:permStart w:id="1014319366" w:edGrp="everyone"/>
      <w:permEnd w:id="1014319366"/>
      <w:r w:rsidRPr="007C15B3">
        <w:rPr>
          <w:rFonts w:ascii="Bell MT" w:hAnsi="Bell MT"/>
          <w:b/>
          <w:i/>
          <w:color w:val="000000" w:themeColor="text1"/>
          <w:sz w:val="44"/>
          <w:szCs w:val="44"/>
        </w:rPr>
        <w:t>ammad Zubair</w:t>
      </w:r>
    </w:p>
    <w:p w:rsidR="007C15B3" w:rsidRPr="007C15B3" w:rsidRDefault="00885160">
      <w:pPr>
        <w:rPr>
          <w:rFonts w:ascii="Bell MT" w:hAnsi="Bell MT"/>
          <w:b/>
          <w:i/>
          <w:color w:val="000000" w:themeColor="text1"/>
          <w:sz w:val="44"/>
          <w:szCs w:val="44"/>
        </w:rPr>
      </w:pPr>
      <w:r w:rsidRPr="007C15B3">
        <w:rPr>
          <w:rFonts w:ascii="Bell MT" w:hAnsi="Bell MT"/>
          <w:b/>
          <w:i/>
          <w:color w:val="000000" w:themeColor="text1"/>
          <w:sz w:val="44"/>
          <w:szCs w:val="44"/>
        </w:rPr>
        <w:t xml:space="preserve">Id             </w:t>
      </w:r>
      <w:r w:rsidR="004746C4" w:rsidRPr="007C15B3">
        <w:rPr>
          <w:rFonts w:ascii="Bell MT" w:hAnsi="Bell MT"/>
          <w:b/>
          <w:i/>
          <w:color w:val="000000" w:themeColor="text1"/>
          <w:sz w:val="44"/>
          <w:szCs w:val="44"/>
        </w:rPr>
        <w:t xml:space="preserve">      </w:t>
      </w:r>
      <w:r w:rsidR="007C15B3" w:rsidRPr="007C15B3">
        <w:rPr>
          <w:rFonts w:ascii="Bell MT" w:hAnsi="Bell MT"/>
          <w:b/>
          <w:i/>
          <w:color w:val="000000" w:themeColor="text1"/>
          <w:sz w:val="44"/>
          <w:szCs w:val="44"/>
        </w:rPr>
        <w:t xml:space="preserve"> </w:t>
      </w:r>
      <w:r w:rsidRPr="007C15B3">
        <w:rPr>
          <w:rFonts w:ascii="Bell MT" w:hAnsi="Bell MT"/>
          <w:b/>
          <w:i/>
          <w:color w:val="000000" w:themeColor="text1"/>
          <w:sz w:val="44"/>
          <w:szCs w:val="44"/>
        </w:rPr>
        <w:t xml:space="preserve">:  </w:t>
      </w:r>
      <w:r w:rsidR="004746C4" w:rsidRPr="007C15B3">
        <w:rPr>
          <w:rFonts w:ascii="Bell MT" w:hAnsi="Bell MT"/>
          <w:b/>
          <w:i/>
          <w:color w:val="000000" w:themeColor="text1"/>
          <w:sz w:val="44"/>
          <w:szCs w:val="44"/>
        </w:rPr>
        <w:t xml:space="preserve">  </w:t>
      </w:r>
      <w:r w:rsidR="007C15B3" w:rsidRPr="007C15B3">
        <w:rPr>
          <w:rFonts w:ascii="Bell MT" w:hAnsi="Bell MT"/>
          <w:b/>
          <w:i/>
          <w:color w:val="000000" w:themeColor="text1"/>
          <w:sz w:val="44"/>
          <w:szCs w:val="44"/>
        </w:rPr>
        <w:t>14358</w:t>
      </w:r>
    </w:p>
    <w:p w:rsidR="00885160" w:rsidRPr="007C15B3" w:rsidRDefault="007C15B3">
      <w:pPr>
        <w:rPr>
          <w:rFonts w:ascii="Bell MT" w:hAnsi="Bell MT"/>
          <w:b/>
          <w:i/>
          <w:color w:val="000000" w:themeColor="text1"/>
          <w:sz w:val="44"/>
          <w:szCs w:val="44"/>
        </w:rPr>
      </w:pPr>
      <w:r w:rsidRPr="007C15B3">
        <w:rPr>
          <w:rFonts w:ascii="Bell MT" w:hAnsi="Bell MT"/>
          <w:b/>
          <w:i/>
          <w:color w:val="000000" w:themeColor="text1"/>
          <w:sz w:val="44"/>
          <w:szCs w:val="44"/>
        </w:rPr>
        <w:t xml:space="preserve">Paper              </w:t>
      </w:r>
      <w:r w:rsidR="00885160" w:rsidRPr="007C15B3">
        <w:rPr>
          <w:rFonts w:ascii="Bell MT" w:hAnsi="Bell MT"/>
          <w:b/>
          <w:i/>
          <w:color w:val="000000" w:themeColor="text1"/>
          <w:sz w:val="44"/>
          <w:szCs w:val="44"/>
        </w:rPr>
        <w:t xml:space="preserve">:  </w:t>
      </w:r>
      <w:r w:rsidR="004746C4" w:rsidRPr="007C15B3">
        <w:rPr>
          <w:rFonts w:ascii="Bell MT" w:hAnsi="Bell MT"/>
          <w:b/>
          <w:i/>
          <w:color w:val="000000" w:themeColor="text1"/>
          <w:sz w:val="44"/>
          <w:szCs w:val="44"/>
        </w:rPr>
        <w:t xml:space="preserve">  </w:t>
      </w:r>
      <w:r w:rsidR="00885160" w:rsidRPr="007C15B3">
        <w:rPr>
          <w:rFonts w:ascii="Bell MT" w:hAnsi="Bell MT"/>
          <w:b/>
          <w:i/>
          <w:color w:val="000000" w:themeColor="text1"/>
          <w:sz w:val="44"/>
          <w:szCs w:val="44"/>
        </w:rPr>
        <w:t xml:space="preserve"> OOSE</w:t>
      </w:r>
    </w:p>
    <w:p w:rsidR="00885160" w:rsidRPr="007C15B3" w:rsidRDefault="00885160">
      <w:pPr>
        <w:rPr>
          <w:rFonts w:ascii="Bell MT" w:hAnsi="Bell MT"/>
          <w:b/>
          <w:i/>
          <w:color w:val="000000" w:themeColor="text1"/>
          <w:sz w:val="44"/>
          <w:szCs w:val="44"/>
        </w:rPr>
      </w:pPr>
      <w:r w:rsidRPr="007C15B3">
        <w:rPr>
          <w:rFonts w:ascii="Bell MT" w:hAnsi="Bell MT"/>
          <w:b/>
          <w:i/>
          <w:color w:val="000000" w:themeColor="text1"/>
          <w:sz w:val="44"/>
          <w:szCs w:val="44"/>
        </w:rPr>
        <w:t xml:space="preserve">Department </w:t>
      </w:r>
      <w:r w:rsidR="004746C4" w:rsidRPr="007C15B3">
        <w:rPr>
          <w:rFonts w:ascii="Bell MT" w:hAnsi="Bell MT"/>
          <w:b/>
          <w:i/>
          <w:color w:val="000000" w:themeColor="text1"/>
          <w:sz w:val="44"/>
          <w:szCs w:val="44"/>
        </w:rPr>
        <w:t xml:space="preserve"> </w:t>
      </w:r>
      <w:r w:rsidR="007C15B3" w:rsidRPr="007C15B3">
        <w:rPr>
          <w:rFonts w:ascii="Bell MT" w:hAnsi="Bell MT"/>
          <w:b/>
          <w:i/>
          <w:color w:val="000000" w:themeColor="text1"/>
          <w:sz w:val="44"/>
          <w:szCs w:val="44"/>
        </w:rPr>
        <w:t xml:space="preserve"> </w:t>
      </w:r>
      <w:r w:rsidRPr="007C15B3">
        <w:rPr>
          <w:rFonts w:ascii="Bell MT" w:hAnsi="Bell MT"/>
          <w:b/>
          <w:i/>
          <w:color w:val="000000" w:themeColor="text1"/>
          <w:sz w:val="44"/>
          <w:szCs w:val="44"/>
        </w:rPr>
        <w:t xml:space="preserve">:  </w:t>
      </w:r>
      <w:r w:rsidR="004746C4" w:rsidRPr="007C15B3">
        <w:rPr>
          <w:rFonts w:ascii="Bell MT" w:hAnsi="Bell MT"/>
          <w:b/>
          <w:i/>
          <w:color w:val="000000" w:themeColor="text1"/>
          <w:sz w:val="44"/>
          <w:szCs w:val="44"/>
        </w:rPr>
        <w:t xml:space="preserve">   Bs (</w:t>
      </w:r>
      <w:r w:rsidRPr="007C15B3">
        <w:rPr>
          <w:rFonts w:ascii="Bell MT" w:hAnsi="Bell MT"/>
          <w:b/>
          <w:i/>
          <w:color w:val="000000" w:themeColor="text1"/>
          <w:sz w:val="44"/>
          <w:szCs w:val="44"/>
        </w:rPr>
        <w:t>SE)</w:t>
      </w:r>
    </w:p>
    <w:p w:rsidR="00885160" w:rsidRPr="007C15B3" w:rsidRDefault="00885160">
      <w:pPr>
        <w:pBdr>
          <w:bottom w:val="double" w:sz="6" w:space="1" w:color="auto"/>
        </w:pBdr>
        <w:rPr>
          <w:rFonts w:ascii="Bell MT" w:hAnsi="Bell MT"/>
          <w:b/>
          <w:i/>
          <w:color w:val="000000" w:themeColor="text1"/>
          <w:sz w:val="44"/>
          <w:szCs w:val="44"/>
        </w:rPr>
      </w:pPr>
      <w:r w:rsidRPr="007C15B3">
        <w:rPr>
          <w:rFonts w:ascii="Bell MT" w:hAnsi="Bell MT"/>
          <w:b/>
          <w:i/>
          <w:color w:val="000000" w:themeColor="text1"/>
          <w:sz w:val="44"/>
          <w:szCs w:val="44"/>
        </w:rPr>
        <w:t xml:space="preserve">Instructor    </w:t>
      </w:r>
      <w:r w:rsidR="004746C4" w:rsidRPr="007C15B3">
        <w:rPr>
          <w:rFonts w:ascii="Bell MT" w:hAnsi="Bell MT"/>
          <w:b/>
          <w:i/>
          <w:color w:val="000000" w:themeColor="text1"/>
          <w:sz w:val="44"/>
          <w:szCs w:val="44"/>
        </w:rPr>
        <w:t xml:space="preserve"> </w:t>
      </w:r>
      <w:r w:rsidRPr="007C15B3">
        <w:rPr>
          <w:rFonts w:ascii="Bell MT" w:hAnsi="Bell MT"/>
          <w:b/>
          <w:i/>
          <w:color w:val="000000" w:themeColor="text1"/>
          <w:sz w:val="44"/>
          <w:szCs w:val="44"/>
        </w:rPr>
        <w:t>:</w:t>
      </w:r>
      <w:r w:rsidR="004746C4" w:rsidRPr="007C15B3">
        <w:rPr>
          <w:rFonts w:ascii="Bell MT" w:hAnsi="Bell MT"/>
          <w:b/>
          <w:i/>
          <w:color w:val="000000" w:themeColor="text1"/>
          <w:sz w:val="44"/>
          <w:szCs w:val="44"/>
        </w:rPr>
        <w:t xml:space="preserve">   </w:t>
      </w:r>
      <w:r w:rsidRPr="007C15B3">
        <w:rPr>
          <w:rFonts w:ascii="Bell MT" w:hAnsi="Bell MT"/>
          <w:b/>
          <w:i/>
          <w:color w:val="000000" w:themeColor="text1"/>
          <w:sz w:val="44"/>
          <w:szCs w:val="44"/>
        </w:rPr>
        <w:t xml:space="preserve">  Sana Jeehan</w:t>
      </w:r>
    </w:p>
    <w:p w:rsidR="007C15B3" w:rsidRDefault="007C15B3">
      <w:pPr>
        <w:pBdr>
          <w:bottom w:val="double" w:sz="6" w:space="1" w:color="auto"/>
        </w:pBdr>
        <w:rPr>
          <w:rFonts w:ascii="Bell MT" w:hAnsi="Bell MT"/>
          <w:b/>
          <w:i/>
          <w:color w:val="000000" w:themeColor="text1"/>
          <w:sz w:val="36"/>
          <w:szCs w:val="36"/>
        </w:rPr>
      </w:pPr>
    </w:p>
    <w:p w:rsidR="004746C4" w:rsidRDefault="004746C4" w:rsidP="007C15B3">
      <w:pPr>
        <w:rPr>
          <w:rFonts w:ascii="Baskerville Old Face" w:hAnsi="Baskerville Old Face"/>
          <w:sz w:val="36"/>
          <w:szCs w:val="36"/>
        </w:rPr>
      </w:pPr>
    </w:p>
    <w:p w:rsidR="004746C4" w:rsidRDefault="004746C4" w:rsidP="004746C4">
      <w:pPr>
        <w:jc w:val="center"/>
        <w:rPr>
          <w:rFonts w:ascii="Baskerville Old Face" w:hAnsi="Baskerville Old Face"/>
          <w:sz w:val="36"/>
          <w:szCs w:val="36"/>
        </w:rPr>
      </w:pPr>
    </w:p>
    <w:p w:rsidR="004746C4" w:rsidRDefault="004746C4" w:rsidP="004746C4">
      <w:pPr>
        <w:rPr>
          <w:rFonts w:ascii="Baskerville Old Face" w:hAnsi="Baskerville Old Face"/>
          <w:b/>
          <w:sz w:val="36"/>
          <w:szCs w:val="36"/>
          <w:u w:val="single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Question #1 (20 Marks)</w:t>
      </w:r>
    </w:p>
    <w:p w:rsidR="004746C4" w:rsidRDefault="004746C4" w:rsidP="004746C4">
      <w:pPr>
        <w:rPr>
          <w:rFonts w:ascii="Baskerville Old Face" w:hAnsi="Baskerville Old Face"/>
          <w:sz w:val="32"/>
          <w:szCs w:val="36"/>
        </w:rPr>
      </w:pPr>
      <w:r>
        <w:rPr>
          <w:rFonts w:ascii="Baskerville Old Face" w:hAnsi="Baskerville Old Face"/>
          <w:sz w:val="32"/>
          <w:szCs w:val="36"/>
        </w:rPr>
        <w:t>Consider your University Attendance Marking System in a class. Keeping in mind all the activities, both the start and end of the class, come up with the following:</w:t>
      </w:r>
    </w:p>
    <w:p w:rsidR="004746C4" w:rsidRDefault="004746C4" w:rsidP="004746C4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6"/>
        </w:rPr>
      </w:pPr>
      <w:r>
        <w:rPr>
          <w:rFonts w:ascii="Baskerville Old Face" w:hAnsi="Baskerville Old Face"/>
          <w:sz w:val="32"/>
          <w:szCs w:val="36"/>
        </w:rPr>
        <w:t>A Use Case Diagram</w:t>
      </w:r>
    </w:p>
    <w:p w:rsidR="004746C4" w:rsidRDefault="004746C4" w:rsidP="004746C4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6"/>
        </w:rPr>
      </w:pPr>
      <w:r>
        <w:rPr>
          <w:rFonts w:ascii="Baskerville Old Face" w:hAnsi="Baskerville Old Face"/>
          <w:sz w:val="32"/>
          <w:szCs w:val="36"/>
        </w:rPr>
        <w:t>A Textual Use Case Diagram</w:t>
      </w:r>
    </w:p>
    <w:p w:rsidR="004746C4" w:rsidRDefault="004746C4">
      <w:pPr>
        <w:rPr>
          <w:rFonts w:ascii="Bell MT" w:hAnsi="Bell MT"/>
          <w:color w:val="000000" w:themeColor="text1"/>
          <w:sz w:val="28"/>
          <w:szCs w:val="28"/>
        </w:rPr>
      </w:pPr>
    </w:p>
    <w:p w:rsidR="004746C4" w:rsidRDefault="002B1849">
      <w:pPr>
        <w:rPr>
          <w:rFonts w:ascii="Bell MT" w:hAnsi="Bell MT"/>
          <w:b/>
          <w:i/>
          <w:color w:val="000000" w:themeColor="text1"/>
          <w:sz w:val="32"/>
          <w:szCs w:val="28"/>
        </w:rPr>
      </w:pPr>
      <w:r w:rsidRPr="002B1849">
        <w:rPr>
          <w:rFonts w:ascii="Bell MT" w:hAnsi="Bell MT"/>
          <w:b/>
          <w:i/>
          <w:color w:val="000000" w:themeColor="text1"/>
          <w:sz w:val="32"/>
          <w:szCs w:val="28"/>
          <w:highlight w:val="lightGray"/>
        </w:rPr>
        <w:t>Answer :</w:t>
      </w:r>
    </w:p>
    <w:p w:rsidR="0014617D" w:rsidRPr="0014617D" w:rsidRDefault="002B1849" w:rsidP="0014617D">
      <w:pPr>
        <w:pStyle w:val="ListParagraph"/>
        <w:numPr>
          <w:ilvl w:val="0"/>
          <w:numId w:val="6"/>
        </w:numPr>
        <w:rPr>
          <w:rFonts w:ascii="Bell MT" w:hAnsi="Bell MT"/>
          <w:b/>
          <w:i/>
          <w:color w:val="000000" w:themeColor="text1"/>
          <w:sz w:val="32"/>
          <w:szCs w:val="28"/>
        </w:rPr>
      </w:pPr>
      <w:r w:rsidRPr="0014617D">
        <w:rPr>
          <w:rFonts w:ascii="Bell MT" w:hAnsi="Bell MT"/>
          <w:b/>
          <w:i/>
          <w:color w:val="000000" w:themeColor="text1"/>
          <w:sz w:val="32"/>
          <w:szCs w:val="28"/>
        </w:rPr>
        <w:t>A Textual Use case diagram</w:t>
      </w:r>
      <w:r w:rsidR="0014617D" w:rsidRPr="0014617D">
        <w:rPr>
          <w:rFonts w:ascii="Bell MT" w:hAnsi="Bell MT"/>
          <w:b/>
          <w:i/>
          <w:color w:val="000000" w:themeColor="text1"/>
          <w:sz w:val="32"/>
          <w:szCs w:val="28"/>
        </w:rPr>
        <w:t xml:space="preserve"> :</w:t>
      </w:r>
    </w:p>
    <w:p w:rsidR="0014617D" w:rsidRPr="0014617D" w:rsidRDefault="0014617D" w:rsidP="0014617D">
      <w:pPr>
        <w:pStyle w:val="ListParagraph"/>
        <w:numPr>
          <w:ilvl w:val="0"/>
          <w:numId w:val="7"/>
        </w:numPr>
        <w:rPr>
          <w:rFonts w:ascii="Bell MT" w:hAnsi="Bell MT"/>
          <w:b/>
          <w:i/>
          <w:color w:val="000000" w:themeColor="text1"/>
          <w:sz w:val="32"/>
          <w:szCs w:val="28"/>
        </w:rPr>
      </w:pPr>
      <w:r w:rsidRPr="0014617D">
        <w:rPr>
          <w:rFonts w:ascii="Bell MT" w:hAnsi="Bell MT"/>
          <w:b/>
          <w:i/>
          <w:color w:val="000000" w:themeColor="text1"/>
          <w:sz w:val="32"/>
          <w:szCs w:val="28"/>
        </w:rPr>
        <w:t>Super admin :</w:t>
      </w:r>
      <w:r>
        <w:rPr>
          <w:rFonts w:ascii="Bell MT" w:hAnsi="Bell MT"/>
          <w:color w:val="000000" w:themeColor="text1"/>
          <w:sz w:val="32"/>
          <w:szCs w:val="28"/>
        </w:rPr>
        <w:t xml:space="preserve"> </w:t>
      </w:r>
      <w:r>
        <w:rPr>
          <w:rFonts w:ascii="Bell MT" w:hAnsi="Bell MT"/>
          <w:color w:val="000000" w:themeColor="text1"/>
          <w:sz w:val="24"/>
          <w:szCs w:val="24"/>
        </w:rPr>
        <w:t>super admin is the responsible of  hole system he/she has the authority of all things which other actors can doing it .</w:t>
      </w:r>
    </w:p>
    <w:p w:rsidR="0014617D" w:rsidRDefault="0014617D" w:rsidP="0014617D">
      <w:pPr>
        <w:pStyle w:val="ListParagraph"/>
        <w:numPr>
          <w:ilvl w:val="0"/>
          <w:numId w:val="7"/>
        </w:numPr>
        <w:rPr>
          <w:rFonts w:ascii="Bell MT" w:hAnsi="Bell MT"/>
          <w:color w:val="000000" w:themeColor="text1"/>
          <w:sz w:val="32"/>
          <w:szCs w:val="28"/>
        </w:rPr>
      </w:pPr>
      <w:r w:rsidRPr="0014617D">
        <w:rPr>
          <w:rFonts w:ascii="Arial" w:hAnsi="Arial" w:cs="Arial"/>
          <w:b/>
          <w:i/>
          <w:color w:val="222222"/>
          <w:sz w:val="26"/>
          <w:shd w:val="clear" w:color="auto" w:fill="FFFFFF"/>
        </w:rPr>
        <w:t>Actor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14617D">
        <w:rPr>
          <w:rFonts w:ascii="Arial" w:hAnsi="Arial" w:cs="Arial"/>
          <w:b/>
          <w:i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14617D">
        <w:rPr>
          <w:rFonts w:ascii="Arial" w:hAnsi="Arial" w:cs="Arial"/>
          <w:color w:val="222222"/>
          <w:shd w:val="clear" w:color="auto" w:fill="FFFFFF"/>
        </w:rPr>
        <w:t>An </w:t>
      </w:r>
      <w:r w:rsidRPr="0014617D">
        <w:rPr>
          <w:rFonts w:ascii="Arial" w:hAnsi="Arial" w:cs="Arial"/>
          <w:b/>
          <w:bCs/>
          <w:color w:val="222222"/>
          <w:shd w:val="clear" w:color="auto" w:fill="FFFFFF"/>
        </w:rPr>
        <w:t>actor in use case</w:t>
      </w:r>
      <w:r w:rsidRPr="0014617D">
        <w:rPr>
          <w:rFonts w:ascii="Arial" w:hAnsi="Arial" w:cs="Arial"/>
          <w:color w:val="222222"/>
          <w:shd w:val="clear" w:color="auto" w:fill="FFFFFF"/>
        </w:rPr>
        <w:t> modeling specifies a role played by a user or any other system that interacts with the subject</w:t>
      </w:r>
      <w:r>
        <w:rPr>
          <w:rFonts w:ascii="Arial" w:hAnsi="Arial" w:cs="Arial"/>
          <w:color w:val="222222"/>
          <w:shd w:val="clear" w:color="auto" w:fill="FFFFFF"/>
        </w:rPr>
        <w:t xml:space="preserve"> .</w:t>
      </w:r>
      <w:r>
        <w:rPr>
          <w:rFonts w:ascii="Bell MT" w:hAnsi="Bell MT"/>
          <w:color w:val="000000" w:themeColor="text1"/>
          <w:sz w:val="32"/>
          <w:szCs w:val="28"/>
        </w:rPr>
        <w:t xml:space="preserve"> </w:t>
      </w:r>
    </w:p>
    <w:p w:rsidR="007C15B3" w:rsidRPr="0014617D" w:rsidRDefault="0014617D" w:rsidP="0014617D">
      <w:pPr>
        <w:pStyle w:val="ListParagraph"/>
        <w:numPr>
          <w:ilvl w:val="0"/>
          <w:numId w:val="7"/>
        </w:numPr>
        <w:rPr>
          <w:rFonts w:ascii="Bell MT" w:hAnsi="Bell MT"/>
          <w:color w:val="000000" w:themeColor="text1"/>
          <w:sz w:val="32"/>
          <w:szCs w:val="28"/>
        </w:rPr>
      </w:pPr>
      <w:r>
        <w:rPr>
          <w:rFonts w:ascii="Arial" w:hAnsi="Arial" w:cs="Arial"/>
          <w:b/>
          <w:i/>
          <w:color w:val="222222"/>
          <w:sz w:val="26"/>
          <w:shd w:val="clear" w:color="auto" w:fill="FFFFFF"/>
        </w:rPr>
        <w:t>System :</w:t>
      </w:r>
      <w:r>
        <w:rPr>
          <w:rFonts w:ascii="Bell MT" w:hAnsi="Bell MT"/>
          <w:color w:val="000000" w:themeColor="text1"/>
          <w:sz w:val="32"/>
          <w:szCs w:val="28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 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system use case diagram</w:t>
      </w:r>
      <w:r>
        <w:rPr>
          <w:rFonts w:ascii="Arial" w:hAnsi="Arial" w:cs="Arial"/>
          <w:color w:val="222222"/>
          <w:shd w:val="clear" w:color="auto" w:fill="FFFFFF"/>
        </w:rPr>
        <w:t> displays the relationships between consumers and providers of application services. </w:t>
      </w:r>
    </w:p>
    <w:p w:rsidR="007C15B3" w:rsidRDefault="007C15B3">
      <w:pPr>
        <w:rPr>
          <w:rFonts w:ascii="Bell MT" w:hAnsi="Bell MT"/>
          <w:color w:val="000000" w:themeColor="text1"/>
          <w:sz w:val="28"/>
          <w:szCs w:val="28"/>
        </w:rPr>
      </w:pPr>
    </w:p>
    <w:p w:rsidR="004746C4" w:rsidRDefault="004746C4">
      <w:pPr>
        <w:rPr>
          <w:rFonts w:ascii="Bell MT" w:hAnsi="Bell MT"/>
          <w:color w:val="000000" w:themeColor="text1"/>
          <w:sz w:val="28"/>
          <w:szCs w:val="28"/>
        </w:rPr>
      </w:pPr>
      <w:r w:rsidRPr="004746C4">
        <w:rPr>
          <w:rFonts w:ascii="Bell MT" w:hAnsi="Bell MT"/>
          <w:b/>
          <w:i/>
          <w:color w:val="000000" w:themeColor="text1"/>
          <w:sz w:val="34"/>
          <w:szCs w:val="28"/>
          <w:highlight w:val="darkGray"/>
        </w:rPr>
        <w:t>Answer :</w:t>
      </w:r>
      <w:r>
        <w:rPr>
          <w:rFonts w:ascii="Bell MT" w:hAnsi="Bell MT"/>
          <w:b/>
          <w:i/>
          <w:color w:val="000000" w:themeColor="text1"/>
          <w:sz w:val="34"/>
          <w:szCs w:val="28"/>
        </w:rPr>
        <w:t xml:space="preserve">  </w:t>
      </w:r>
      <w:r w:rsidR="002A18B1">
        <w:rPr>
          <w:rFonts w:ascii="Bell MT" w:hAnsi="Bell MT"/>
          <w:b/>
          <w:i/>
          <w:color w:val="000000" w:themeColor="text1"/>
          <w:sz w:val="34"/>
          <w:szCs w:val="28"/>
        </w:rPr>
        <w:t xml:space="preserve">1. </w:t>
      </w:r>
      <w:r w:rsidRPr="004746C4">
        <w:rPr>
          <w:rFonts w:ascii="Bell MT" w:hAnsi="Bell MT"/>
          <w:color w:val="000000" w:themeColor="text1"/>
          <w:sz w:val="28"/>
          <w:szCs w:val="28"/>
        </w:rPr>
        <w:t>Use case diagram of university attendance management</w:t>
      </w:r>
      <w:r>
        <w:rPr>
          <w:rFonts w:ascii="Bell MT" w:hAnsi="Bell MT"/>
          <w:color w:val="000000" w:themeColor="text1"/>
          <w:sz w:val="28"/>
          <w:szCs w:val="28"/>
        </w:rPr>
        <w:t xml:space="preserve"> system</w:t>
      </w:r>
    </w:p>
    <w:p w:rsidR="002A18B1" w:rsidRPr="00167A26" w:rsidRDefault="002A18B1" w:rsidP="00167A26">
      <w:pPr>
        <w:pStyle w:val="ListParagraph"/>
        <w:numPr>
          <w:ilvl w:val="0"/>
          <w:numId w:val="5"/>
        </w:numPr>
        <w:rPr>
          <w:rFonts w:ascii="Bell MT" w:hAnsi="Bell MT"/>
          <w:color w:val="000000" w:themeColor="text1"/>
          <w:sz w:val="28"/>
          <w:szCs w:val="28"/>
        </w:rPr>
      </w:pPr>
      <w:r w:rsidRPr="004746C4">
        <w:rPr>
          <w:rFonts w:ascii="Bell MT" w:hAnsi="Bell MT"/>
          <w:b/>
          <w:i/>
          <w:noProof/>
          <w:color w:val="000000" w:themeColor="text1"/>
          <w:sz w:val="34"/>
          <w:szCs w:val="28"/>
          <w:highlight w:val="darkGray"/>
        </w:rPr>
        <w:drawing>
          <wp:anchor distT="0" distB="0" distL="114300" distR="114300" simplePos="0" relativeHeight="251659264" behindDoc="1" locked="0" layoutInCell="1" allowOverlap="1" wp14:anchorId="0F030D47" wp14:editId="03211EA9">
            <wp:simplePos x="0" y="0"/>
            <wp:positionH relativeFrom="column">
              <wp:posOffset>-752475</wp:posOffset>
            </wp:positionH>
            <wp:positionV relativeFrom="paragraph">
              <wp:posOffset>1015365</wp:posOffset>
            </wp:positionV>
            <wp:extent cx="7334250" cy="6285865"/>
            <wp:effectExtent l="0" t="0" r="0" b="635"/>
            <wp:wrapTight wrapText="bothSides">
              <wp:wrapPolygon edited="0">
                <wp:start x="0" y="0"/>
                <wp:lineTo x="0" y="21537"/>
                <wp:lineTo x="21544" y="21537"/>
                <wp:lineTo x="21544" y="0"/>
                <wp:lineTo x="0" y="0"/>
              </wp:wrapPolygon>
            </wp:wrapTight>
            <wp:docPr id="1" name="Picture 1" descr="C:\Users\muhammad zubair\Downloads\univeristy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ad zubair\Downloads\univeristy (1)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628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A26" w:rsidRPr="00167A26">
        <w:rPr>
          <w:rFonts w:ascii="Arial" w:hAnsi="Arial" w:cs="Arial"/>
          <w:color w:val="222222"/>
          <w:shd w:val="clear" w:color="auto" w:fill="FFFFFF"/>
        </w:rPr>
        <w:t>A </w:t>
      </w:r>
      <w:r w:rsidR="00167A26" w:rsidRPr="00167A26">
        <w:rPr>
          <w:rFonts w:ascii="Arial" w:hAnsi="Arial" w:cs="Arial"/>
          <w:b/>
          <w:bCs/>
          <w:color w:val="222222"/>
          <w:shd w:val="clear" w:color="auto" w:fill="FFFFFF"/>
        </w:rPr>
        <w:t>use case diagram</w:t>
      </w:r>
      <w:r w:rsidR="00167A26" w:rsidRPr="00167A26">
        <w:rPr>
          <w:rFonts w:ascii="Arial" w:hAnsi="Arial" w:cs="Arial"/>
          <w:color w:val="222222"/>
          <w:shd w:val="clear" w:color="auto" w:fill="FFFFFF"/>
        </w:rPr>
        <w:t> is a graphic depiction of the interactions among the elements of a system. A </w:t>
      </w:r>
      <w:r w:rsidR="00167A26" w:rsidRPr="00167A26">
        <w:rPr>
          <w:rFonts w:ascii="Arial" w:hAnsi="Arial" w:cs="Arial"/>
          <w:bCs/>
          <w:color w:val="222222"/>
          <w:shd w:val="clear" w:color="auto" w:fill="FFFFFF"/>
        </w:rPr>
        <w:t>use</w:t>
      </w:r>
      <w:r w:rsidR="00167A26" w:rsidRPr="00167A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167A26" w:rsidRPr="00167A26">
        <w:rPr>
          <w:rFonts w:ascii="Arial" w:hAnsi="Arial" w:cs="Arial"/>
          <w:bCs/>
          <w:color w:val="222222"/>
          <w:shd w:val="clear" w:color="auto" w:fill="FFFFFF"/>
        </w:rPr>
        <w:t>case</w:t>
      </w:r>
      <w:r w:rsidR="00167A26" w:rsidRPr="00167A26">
        <w:rPr>
          <w:rFonts w:ascii="Arial" w:hAnsi="Arial" w:cs="Arial"/>
          <w:color w:val="222222"/>
          <w:shd w:val="clear" w:color="auto" w:fill="FFFFFF"/>
        </w:rPr>
        <w:t> is a methodology </w:t>
      </w:r>
      <w:r w:rsidR="00167A26" w:rsidRPr="00167A26">
        <w:rPr>
          <w:rFonts w:ascii="Arial" w:hAnsi="Arial" w:cs="Arial"/>
          <w:bCs/>
          <w:color w:val="222222"/>
          <w:shd w:val="clear" w:color="auto" w:fill="FFFFFF"/>
        </w:rPr>
        <w:t>used</w:t>
      </w:r>
      <w:r w:rsidR="00167A26" w:rsidRPr="00167A26">
        <w:rPr>
          <w:rFonts w:ascii="Arial" w:hAnsi="Arial" w:cs="Arial"/>
          <w:color w:val="222222"/>
          <w:shd w:val="clear" w:color="auto" w:fill="FFFFFF"/>
        </w:rPr>
        <w:t> in system analysis to identify, clarify, and organize system requirements</w:t>
      </w:r>
    </w:p>
    <w:p w:rsidR="00094457" w:rsidRDefault="00094457" w:rsidP="00094457">
      <w:pPr>
        <w:rPr>
          <w:rFonts w:ascii="Baskerville Old Face" w:hAnsi="Baskerville Old Face"/>
          <w:b/>
          <w:sz w:val="36"/>
          <w:szCs w:val="36"/>
          <w:u w:val="single"/>
        </w:rPr>
      </w:pPr>
    </w:p>
    <w:p w:rsidR="00094457" w:rsidRDefault="00094457" w:rsidP="00094457">
      <w:pPr>
        <w:rPr>
          <w:rFonts w:ascii="Baskerville Old Face" w:hAnsi="Baskerville Old Face"/>
          <w:b/>
          <w:sz w:val="36"/>
          <w:szCs w:val="36"/>
          <w:u w:val="single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Question #2 (10 Marks)</w:t>
      </w:r>
    </w:p>
    <w:p w:rsidR="00094457" w:rsidRDefault="00094457" w:rsidP="00094457">
      <w:pPr>
        <w:rPr>
          <w:rFonts w:ascii="Baskerville Old Face" w:hAnsi="Baskerville Old Face"/>
          <w:sz w:val="32"/>
          <w:szCs w:val="36"/>
        </w:rPr>
      </w:pPr>
      <w:r>
        <w:rPr>
          <w:rFonts w:ascii="Baskerville Old Face" w:hAnsi="Baskerville Old Face"/>
          <w:sz w:val="32"/>
          <w:szCs w:val="36"/>
        </w:rPr>
        <w:t>You have to make a new Biometric Attendance System for your university. You are being assigned this task on April 21</w:t>
      </w:r>
      <w:r>
        <w:rPr>
          <w:rFonts w:ascii="Baskerville Old Face" w:hAnsi="Baskerville Old Face"/>
          <w:sz w:val="32"/>
          <w:szCs w:val="36"/>
          <w:vertAlign w:val="superscript"/>
        </w:rPr>
        <w:t>st</w:t>
      </w:r>
      <w:r>
        <w:rPr>
          <w:rFonts w:ascii="Baskerville Old Face" w:hAnsi="Baskerville Old Face"/>
          <w:sz w:val="32"/>
          <w:szCs w:val="36"/>
        </w:rPr>
        <w:t>, 2020 and you have to submit the whole system on 15</w:t>
      </w:r>
      <w:r>
        <w:rPr>
          <w:rFonts w:ascii="Baskerville Old Face" w:hAnsi="Baskerville Old Face"/>
          <w:sz w:val="32"/>
          <w:szCs w:val="36"/>
          <w:vertAlign w:val="superscript"/>
        </w:rPr>
        <w:t>th</w:t>
      </w:r>
      <w:r>
        <w:rPr>
          <w:rFonts w:ascii="Baskerville Old Face" w:hAnsi="Baskerville Old Face"/>
          <w:sz w:val="32"/>
          <w:szCs w:val="36"/>
        </w:rPr>
        <w:t xml:space="preserve"> June. Come up with schedule for this whole project in the form of Gantt Chart and Pert Chart. </w:t>
      </w:r>
    </w:p>
    <w:p w:rsidR="00094457" w:rsidRDefault="00094457" w:rsidP="00094457">
      <w:pPr>
        <w:rPr>
          <w:rFonts w:ascii="Baskerville Old Face" w:hAnsi="Baskerville Old Face"/>
          <w:sz w:val="32"/>
          <w:szCs w:val="36"/>
        </w:rPr>
      </w:pPr>
    </w:p>
    <w:p w:rsidR="00094457" w:rsidRDefault="00094457" w:rsidP="00094457">
      <w:pPr>
        <w:rPr>
          <w:rFonts w:ascii="Baskerville Old Face" w:hAnsi="Baskerville Old Face"/>
          <w:b/>
          <w:i/>
          <w:sz w:val="36"/>
          <w:szCs w:val="36"/>
        </w:rPr>
      </w:pPr>
      <w:r w:rsidRPr="00094457">
        <w:rPr>
          <w:rFonts w:ascii="Baskerville Old Face" w:hAnsi="Baskerville Old Face"/>
          <w:b/>
          <w:i/>
          <w:sz w:val="36"/>
          <w:szCs w:val="36"/>
          <w:highlight w:val="darkGray"/>
        </w:rPr>
        <w:t>Answer :</w:t>
      </w:r>
    </w:p>
    <w:p w:rsidR="00094457" w:rsidRDefault="00B2031D" w:rsidP="00B2031D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36"/>
          <w:szCs w:val="36"/>
        </w:rPr>
      </w:pPr>
      <w:r w:rsidRPr="00B2031D">
        <w:rPr>
          <w:rFonts w:asciiTheme="majorHAnsi" w:hAnsiTheme="majorHAnsi"/>
          <w:b/>
          <w:noProof/>
          <w:sz w:val="36"/>
          <w:szCs w:val="36"/>
        </w:rPr>
        <w:softHyphen/>
      </w:r>
      <w:r w:rsidRPr="00B2031D">
        <w:rPr>
          <w:rFonts w:asciiTheme="majorHAnsi" w:hAnsiTheme="majorHAnsi"/>
          <w:b/>
          <w:noProof/>
          <w:sz w:val="36"/>
          <w:szCs w:val="36"/>
        </w:rPr>
        <w:softHyphen/>
      </w:r>
      <w:r w:rsidRPr="00B2031D">
        <w:rPr>
          <w:rFonts w:asciiTheme="majorHAnsi" w:hAnsiTheme="majorHAnsi"/>
          <w:b/>
          <w:noProof/>
          <w:sz w:val="36"/>
          <w:szCs w:val="36"/>
        </w:rPr>
        <w:softHyphen/>
      </w:r>
      <w:r w:rsidRPr="00B2031D">
        <w:rPr>
          <w:rFonts w:asciiTheme="majorHAnsi" w:hAnsiTheme="majorHAnsi"/>
          <w:b/>
          <w:noProof/>
          <w:sz w:val="36"/>
          <w:szCs w:val="36"/>
        </w:rPr>
        <w:softHyphen/>
      </w:r>
      <w:r w:rsidRPr="00B2031D">
        <w:rPr>
          <w:rFonts w:asciiTheme="majorHAnsi" w:hAnsiTheme="majorHAnsi"/>
          <w:b/>
          <w:noProof/>
          <w:sz w:val="36"/>
          <w:szCs w:val="36"/>
        </w:rPr>
        <w:softHyphen/>
      </w:r>
      <w:r w:rsidRPr="00B2031D">
        <w:rPr>
          <w:rFonts w:asciiTheme="majorHAnsi" w:hAnsiTheme="majorHAnsi"/>
          <w:b/>
          <w:noProof/>
          <w:sz w:val="36"/>
          <w:szCs w:val="36"/>
        </w:rPr>
        <w:softHyphen/>
      </w:r>
      <w:r w:rsidRPr="00B2031D">
        <w:rPr>
          <w:rFonts w:asciiTheme="majorHAnsi" w:hAnsiTheme="majorHAnsi"/>
          <w:b/>
          <w:noProof/>
          <w:sz w:val="36"/>
          <w:szCs w:val="36"/>
        </w:rPr>
        <w:softHyphen/>
      </w:r>
      <w:r w:rsidR="00094457" w:rsidRPr="00B2031D">
        <w:rPr>
          <w:rFonts w:asciiTheme="majorHAnsi" w:hAnsiTheme="majorHAnsi"/>
          <w:b/>
          <w:sz w:val="36"/>
          <w:szCs w:val="36"/>
        </w:rPr>
        <w:t>Gantt chart</w:t>
      </w:r>
      <w:r w:rsidR="007C15B3">
        <w:rPr>
          <w:rFonts w:asciiTheme="majorHAnsi" w:hAnsiTheme="majorHAnsi"/>
          <w:b/>
          <w:sz w:val="36"/>
          <w:szCs w:val="36"/>
        </w:rPr>
        <w:t xml:space="preserve"> :  </w:t>
      </w:r>
      <w:r w:rsidR="007C15B3">
        <w:rPr>
          <w:rFonts w:ascii="Arial" w:hAnsi="Arial" w:cs="Arial"/>
          <w:color w:val="222222"/>
          <w:shd w:val="clear" w:color="auto" w:fill="FFFFFF"/>
        </w:rPr>
        <w:t>A </w:t>
      </w:r>
      <w:r w:rsidR="007C15B3">
        <w:rPr>
          <w:rFonts w:ascii="Arial" w:hAnsi="Arial" w:cs="Arial"/>
          <w:b/>
          <w:bCs/>
          <w:color w:val="222222"/>
          <w:shd w:val="clear" w:color="auto" w:fill="FFFFFF"/>
        </w:rPr>
        <w:t>Gantt chart</w:t>
      </w:r>
      <w:r w:rsidR="007C15B3">
        <w:rPr>
          <w:rFonts w:ascii="Arial" w:hAnsi="Arial" w:cs="Arial"/>
          <w:color w:val="222222"/>
          <w:shd w:val="clear" w:color="auto" w:fill="FFFFFF"/>
        </w:rPr>
        <w:t> is a horizontal bar </w:t>
      </w:r>
      <w:r w:rsidR="007C15B3">
        <w:rPr>
          <w:rFonts w:ascii="Arial" w:hAnsi="Arial" w:cs="Arial"/>
          <w:b/>
          <w:bCs/>
          <w:color w:val="222222"/>
          <w:shd w:val="clear" w:color="auto" w:fill="FFFFFF"/>
        </w:rPr>
        <w:t>chart</w:t>
      </w:r>
      <w:r w:rsidR="007C15B3">
        <w:rPr>
          <w:rFonts w:ascii="Arial" w:hAnsi="Arial" w:cs="Arial"/>
          <w:color w:val="222222"/>
          <w:shd w:val="clear" w:color="auto" w:fill="FFFFFF"/>
        </w:rPr>
        <w:t> developed as a production control tool in 1917 by Henry L. </w:t>
      </w:r>
      <w:r w:rsidR="007C15B3">
        <w:rPr>
          <w:rFonts w:ascii="Arial" w:hAnsi="Arial" w:cs="Arial"/>
          <w:b/>
          <w:bCs/>
          <w:color w:val="222222"/>
          <w:shd w:val="clear" w:color="auto" w:fill="FFFFFF"/>
        </w:rPr>
        <w:t>Gantt</w:t>
      </w:r>
      <w:r w:rsidR="007C15B3">
        <w:rPr>
          <w:rFonts w:ascii="Arial" w:hAnsi="Arial" w:cs="Arial"/>
          <w:color w:val="222222"/>
          <w:shd w:val="clear" w:color="auto" w:fill="FFFFFF"/>
        </w:rPr>
        <w:t>, an American engineer and social scientist. Frequently used in project management, a </w:t>
      </w:r>
      <w:r w:rsidR="007C15B3">
        <w:rPr>
          <w:rFonts w:ascii="Arial" w:hAnsi="Arial" w:cs="Arial"/>
          <w:b/>
          <w:bCs/>
          <w:color w:val="222222"/>
          <w:shd w:val="clear" w:color="auto" w:fill="FFFFFF"/>
        </w:rPr>
        <w:t>Gantt chart</w:t>
      </w:r>
      <w:r w:rsidR="007C15B3">
        <w:rPr>
          <w:rFonts w:ascii="Arial" w:hAnsi="Arial" w:cs="Arial"/>
          <w:color w:val="222222"/>
          <w:shd w:val="clear" w:color="auto" w:fill="FFFFFF"/>
        </w:rPr>
        <w:t> provides a graphical illustration of a schedule that helps to plan, coordinate, and track specific tasks in a project.</w:t>
      </w:r>
    </w:p>
    <w:p w:rsidR="004746C4" w:rsidRPr="007C15B3" w:rsidRDefault="004746C4">
      <w:pPr>
        <w:rPr>
          <w:rFonts w:asciiTheme="majorHAnsi" w:hAnsiTheme="majorHAnsi"/>
          <w:b/>
          <w:sz w:val="36"/>
          <w:szCs w:val="36"/>
        </w:rPr>
      </w:pPr>
    </w:p>
    <w:p w:rsidR="004746C4" w:rsidRDefault="00E876F1">
      <w:pPr>
        <w:rPr>
          <w:rFonts w:ascii="Bell MT" w:hAnsi="Bell MT"/>
          <w:color w:val="000000" w:themeColor="text1"/>
          <w:sz w:val="28"/>
          <w:szCs w:val="28"/>
        </w:rPr>
      </w:pPr>
      <w:r>
        <w:rPr>
          <w:rFonts w:ascii="Bell MT" w:hAnsi="Bell MT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59F72A6" wp14:editId="70FE06FE">
            <wp:simplePos x="0" y="0"/>
            <wp:positionH relativeFrom="column">
              <wp:posOffset>-781050</wp:posOffset>
            </wp:positionH>
            <wp:positionV relativeFrom="paragraph">
              <wp:posOffset>316865</wp:posOffset>
            </wp:positionV>
            <wp:extent cx="7296150" cy="2838450"/>
            <wp:effectExtent l="0" t="0" r="0" b="0"/>
            <wp:wrapTight wrapText="bothSides">
              <wp:wrapPolygon edited="0">
                <wp:start x="0" y="0"/>
                <wp:lineTo x="0" y="21455"/>
                <wp:lineTo x="21544" y="21455"/>
                <wp:lineTo x="21544" y="0"/>
                <wp:lineTo x="0" y="0"/>
              </wp:wrapPolygon>
            </wp:wrapTight>
            <wp:docPr id="5" name="Picture 5" descr="F:\University\5th semester\OOSE\OOSE\gantt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University\5th semester\OOSE\OOSE\ganttP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6C4" w:rsidRDefault="004746C4">
      <w:pPr>
        <w:rPr>
          <w:rFonts w:ascii="Bell MT" w:hAnsi="Bell MT"/>
          <w:color w:val="000000" w:themeColor="text1"/>
          <w:sz w:val="28"/>
          <w:szCs w:val="28"/>
        </w:rPr>
      </w:pPr>
    </w:p>
    <w:p w:rsidR="004746C4" w:rsidRDefault="004746C4">
      <w:pPr>
        <w:rPr>
          <w:rFonts w:ascii="Bell MT" w:hAnsi="Bell MT"/>
          <w:color w:val="000000" w:themeColor="text1"/>
          <w:sz w:val="28"/>
          <w:szCs w:val="28"/>
        </w:rPr>
      </w:pPr>
    </w:p>
    <w:p w:rsidR="004746C4" w:rsidRDefault="004746C4">
      <w:pPr>
        <w:rPr>
          <w:rFonts w:ascii="Bell MT" w:hAnsi="Bell MT"/>
          <w:color w:val="000000" w:themeColor="text1"/>
          <w:sz w:val="28"/>
          <w:szCs w:val="28"/>
        </w:rPr>
      </w:pPr>
    </w:p>
    <w:p w:rsidR="004746C4" w:rsidRDefault="004746C4" w:rsidP="004746C4">
      <w:pPr>
        <w:rPr>
          <w:rFonts w:ascii="Bell MT" w:hAnsi="Bell MT"/>
          <w:b/>
          <w:i/>
          <w:color w:val="000000" w:themeColor="text1"/>
          <w:sz w:val="34"/>
          <w:szCs w:val="28"/>
          <w:highlight w:val="darkGray"/>
        </w:rPr>
      </w:pPr>
    </w:p>
    <w:p w:rsidR="004746C4" w:rsidRDefault="004746C4" w:rsidP="004746C4">
      <w:pPr>
        <w:rPr>
          <w:rFonts w:ascii="Bell MT" w:hAnsi="Bell MT"/>
          <w:b/>
          <w:i/>
          <w:color w:val="000000" w:themeColor="text1"/>
          <w:sz w:val="34"/>
          <w:szCs w:val="28"/>
          <w:highlight w:val="darkGray"/>
        </w:rPr>
      </w:pPr>
    </w:p>
    <w:p w:rsidR="002B1849" w:rsidRPr="002B1849" w:rsidRDefault="002B1849" w:rsidP="002B1849">
      <w:pPr>
        <w:pStyle w:val="ListParagraph"/>
        <w:rPr>
          <w:rFonts w:ascii="Bell MT" w:hAnsi="Bell MT"/>
          <w:b/>
          <w:i/>
          <w:color w:val="000000" w:themeColor="text1"/>
          <w:sz w:val="34"/>
          <w:szCs w:val="28"/>
        </w:rPr>
      </w:pPr>
    </w:p>
    <w:p w:rsidR="002B1849" w:rsidRPr="007C15B3" w:rsidRDefault="002B1849" w:rsidP="002B1849">
      <w:pPr>
        <w:pStyle w:val="ListParagraph"/>
        <w:numPr>
          <w:ilvl w:val="0"/>
          <w:numId w:val="4"/>
        </w:numPr>
        <w:rPr>
          <w:rFonts w:ascii="Bell MT" w:hAnsi="Bell MT"/>
          <w:b/>
          <w:i/>
          <w:color w:val="000000" w:themeColor="text1"/>
          <w:sz w:val="34"/>
          <w:szCs w:val="28"/>
        </w:rPr>
      </w:pPr>
      <w:r w:rsidRPr="007C15B3">
        <w:rPr>
          <w:rFonts w:ascii="Bell MT" w:hAnsi="Bell MT"/>
          <w:b/>
          <w:color w:val="000000" w:themeColor="text1"/>
          <w:sz w:val="34"/>
          <w:szCs w:val="28"/>
        </w:rPr>
        <w:t>PERT Chart:</w:t>
      </w:r>
      <w:r w:rsidRPr="007C15B3">
        <w:rPr>
          <w:rFonts w:ascii="Bell MT" w:hAnsi="Bell MT"/>
          <w:b/>
          <w:i/>
          <w:color w:val="000000" w:themeColor="text1"/>
          <w:sz w:val="34"/>
          <w:szCs w:val="28"/>
        </w:rPr>
        <w:t xml:space="preserve"> </w:t>
      </w:r>
      <w:r w:rsidRPr="007C15B3">
        <w:rPr>
          <w:rFonts w:ascii="Bell MT" w:hAnsi="Bell MT"/>
          <w:color w:val="000000" w:themeColor="text1"/>
          <w:sz w:val="34"/>
          <w:szCs w:val="28"/>
        </w:rPr>
        <w:t xml:space="preserve"> </w:t>
      </w:r>
      <w:r w:rsidRPr="007C15B3">
        <w:rPr>
          <w:rFonts w:ascii="Arial" w:hAnsi="Arial" w:cs="Arial"/>
          <w:color w:val="222222"/>
          <w:shd w:val="clear" w:color="auto" w:fill="FFFFFF"/>
        </w:rPr>
        <w:t>A </w:t>
      </w:r>
      <w:r w:rsidRPr="007C15B3">
        <w:rPr>
          <w:rFonts w:ascii="Arial" w:hAnsi="Arial" w:cs="Arial"/>
          <w:b/>
          <w:bCs/>
          <w:color w:val="222222"/>
          <w:shd w:val="clear" w:color="auto" w:fill="FFFFFF"/>
        </w:rPr>
        <w:t>PERT chart</w:t>
      </w:r>
      <w:r w:rsidRPr="007C15B3">
        <w:rPr>
          <w:rFonts w:ascii="Arial" w:hAnsi="Arial" w:cs="Arial"/>
          <w:color w:val="222222"/>
          <w:shd w:val="clear" w:color="auto" w:fill="FFFFFF"/>
        </w:rPr>
        <w:t> is a project management tool that provides a graphical representation of a project's timeline. The Program Evaluation Review Technique (</w:t>
      </w:r>
      <w:r w:rsidRPr="007C15B3">
        <w:rPr>
          <w:rFonts w:ascii="Arial" w:hAnsi="Arial" w:cs="Arial"/>
          <w:b/>
          <w:bCs/>
          <w:color w:val="222222"/>
          <w:shd w:val="clear" w:color="auto" w:fill="FFFFFF"/>
        </w:rPr>
        <w:t>PERT</w:t>
      </w:r>
      <w:r w:rsidRPr="007C15B3">
        <w:rPr>
          <w:rFonts w:ascii="Arial" w:hAnsi="Arial" w:cs="Arial"/>
          <w:color w:val="222222"/>
          <w:shd w:val="clear" w:color="auto" w:fill="FFFFFF"/>
        </w:rPr>
        <w:t>) breaks down the individual tasks of a project for analysis.</w:t>
      </w:r>
      <w:r w:rsidRPr="007C15B3">
        <w:rPr>
          <w:rFonts w:ascii="Bell MT" w:hAnsi="Bell MT"/>
          <w:b/>
          <w:i/>
          <w:color w:val="000000" w:themeColor="text1"/>
          <w:sz w:val="34"/>
          <w:szCs w:val="28"/>
        </w:rPr>
        <w:t xml:space="preserve"> </w:t>
      </w:r>
    </w:p>
    <w:p w:rsidR="002B1849" w:rsidRDefault="002B1849" w:rsidP="002B1849">
      <w:pPr>
        <w:rPr>
          <w:rFonts w:ascii="Bell MT" w:hAnsi="Bell MT"/>
          <w:color w:val="000000" w:themeColor="text1"/>
          <w:sz w:val="28"/>
          <w:szCs w:val="28"/>
        </w:rPr>
      </w:pPr>
    </w:p>
    <w:p w:rsidR="004746C4" w:rsidRPr="002B1849" w:rsidRDefault="001762CE" w:rsidP="004746C4">
      <w:pPr>
        <w:rPr>
          <w:rFonts w:ascii="Bell MT" w:hAnsi="Bell MT"/>
          <w:color w:val="000000" w:themeColor="text1"/>
          <w:sz w:val="34"/>
          <w:szCs w:val="28"/>
          <w:highlight w:val="darkGray"/>
        </w:rPr>
      </w:pPr>
      <w:r>
        <w:rPr>
          <w:rFonts w:ascii="Bell MT" w:hAnsi="Bell MT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6C1B3A4" wp14:editId="0015A354">
            <wp:simplePos x="0" y="0"/>
            <wp:positionH relativeFrom="column">
              <wp:posOffset>-638175</wp:posOffset>
            </wp:positionH>
            <wp:positionV relativeFrom="paragraph">
              <wp:posOffset>8890</wp:posOffset>
            </wp:positionV>
            <wp:extent cx="7267575" cy="3419475"/>
            <wp:effectExtent l="0" t="0" r="9525" b="9525"/>
            <wp:wrapTight wrapText="bothSides">
              <wp:wrapPolygon edited="0">
                <wp:start x="0" y="0"/>
                <wp:lineTo x="0" y="21540"/>
                <wp:lineTo x="21572" y="21540"/>
                <wp:lineTo x="21572" y="0"/>
                <wp:lineTo x="0" y="0"/>
              </wp:wrapPolygon>
            </wp:wrapTight>
            <wp:docPr id="4" name="Picture 4" descr="F:\University\5th semester\OOSE\OOSE\pert_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iversity\5th semester\OOSE\OOSE\pert_char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6C4" w:rsidRPr="001944D7" w:rsidRDefault="001944D7" w:rsidP="004746C4">
      <w:pPr>
        <w:rPr>
          <w:rFonts w:ascii="Bell MT" w:hAnsi="Bell MT"/>
          <w:color w:val="000000" w:themeColor="text1"/>
          <w:sz w:val="34"/>
          <w:szCs w:val="28"/>
          <w:highlight w:val="darkGray"/>
        </w:rPr>
      </w:pPr>
      <w:r>
        <w:rPr>
          <w:rFonts w:ascii="Bell MT" w:hAnsi="Bell MT"/>
          <w:b/>
          <w:i/>
          <w:color w:val="000000" w:themeColor="text1"/>
          <w:sz w:val="34"/>
          <w:szCs w:val="28"/>
          <w:highlight w:val="darkGray"/>
        </w:rPr>
        <w:t xml:space="preserve"> </w:t>
      </w:r>
    </w:p>
    <w:p w:rsidR="004746C4" w:rsidRPr="004D310E" w:rsidRDefault="004746C4" w:rsidP="004746C4">
      <w:pPr>
        <w:rPr>
          <w:rFonts w:ascii="Bell MT" w:hAnsi="Bell MT"/>
          <w:color w:val="000000" w:themeColor="text1"/>
          <w:sz w:val="34"/>
          <w:szCs w:val="28"/>
          <w:highlight w:val="darkGray"/>
        </w:rPr>
      </w:pPr>
    </w:p>
    <w:p w:rsidR="004746C4" w:rsidRDefault="004746C4">
      <w:pPr>
        <w:rPr>
          <w:rFonts w:ascii="Bell MT" w:hAnsi="Bell MT"/>
          <w:color w:val="000000" w:themeColor="text1"/>
          <w:sz w:val="28"/>
          <w:szCs w:val="28"/>
        </w:rPr>
      </w:pPr>
      <w:bookmarkStart w:id="0" w:name="_GoBack"/>
      <w:bookmarkEnd w:id="0"/>
      <w:permStart w:id="1000742254" w:edGrp="everyone"/>
      <w:permEnd w:id="1000742254"/>
    </w:p>
    <w:p w:rsidR="004746C4" w:rsidRDefault="004746C4">
      <w:pPr>
        <w:rPr>
          <w:rFonts w:ascii="Bell MT" w:hAnsi="Bell MT"/>
          <w:color w:val="000000" w:themeColor="text1"/>
          <w:sz w:val="28"/>
          <w:szCs w:val="28"/>
        </w:rPr>
      </w:pPr>
    </w:p>
    <w:p w:rsidR="004746C4" w:rsidRDefault="004746C4">
      <w:pPr>
        <w:rPr>
          <w:rFonts w:ascii="Bell MT" w:hAnsi="Bell MT"/>
          <w:color w:val="000000" w:themeColor="text1"/>
          <w:sz w:val="28"/>
          <w:szCs w:val="28"/>
        </w:rPr>
      </w:pPr>
    </w:p>
    <w:p w:rsidR="004746C4" w:rsidRDefault="004746C4">
      <w:pPr>
        <w:rPr>
          <w:rFonts w:ascii="Bell MT" w:hAnsi="Bell MT"/>
          <w:color w:val="000000" w:themeColor="text1"/>
          <w:sz w:val="28"/>
          <w:szCs w:val="28"/>
        </w:rPr>
      </w:pPr>
    </w:p>
    <w:p w:rsidR="004746C4" w:rsidRDefault="004746C4">
      <w:pPr>
        <w:rPr>
          <w:rFonts w:ascii="Bell MT" w:hAnsi="Bell MT"/>
          <w:color w:val="000000" w:themeColor="text1"/>
          <w:sz w:val="28"/>
          <w:szCs w:val="28"/>
        </w:rPr>
      </w:pPr>
    </w:p>
    <w:p w:rsidR="004746C4" w:rsidRDefault="004746C4">
      <w:pPr>
        <w:rPr>
          <w:rFonts w:ascii="Bell MT" w:hAnsi="Bell MT"/>
          <w:color w:val="000000" w:themeColor="text1"/>
          <w:sz w:val="28"/>
          <w:szCs w:val="28"/>
        </w:rPr>
      </w:pPr>
    </w:p>
    <w:p w:rsidR="004746C4" w:rsidRDefault="004746C4">
      <w:pPr>
        <w:rPr>
          <w:rFonts w:ascii="Bell MT" w:hAnsi="Bell MT"/>
          <w:color w:val="000000" w:themeColor="text1"/>
          <w:sz w:val="28"/>
          <w:szCs w:val="28"/>
        </w:rPr>
      </w:pPr>
    </w:p>
    <w:p w:rsidR="004746C4" w:rsidRDefault="004746C4">
      <w:pPr>
        <w:rPr>
          <w:rFonts w:ascii="Bell MT" w:hAnsi="Bell MT"/>
          <w:color w:val="000000" w:themeColor="text1"/>
          <w:sz w:val="28"/>
          <w:szCs w:val="28"/>
        </w:rPr>
      </w:pPr>
    </w:p>
    <w:p w:rsidR="004746C4" w:rsidRDefault="004746C4">
      <w:pPr>
        <w:rPr>
          <w:rFonts w:ascii="Bell MT" w:hAnsi="Bell MT"/>
          <w:color w:val="000000" w:themeColor="text1"/>
          <w:sz w:val="28"/>
          <w:szCs w:val="28"/>
        </w:rPr>
      </w:pPr>
    </w:p>
    <w:p w:rsidR="004746C4" w:rsidRDefault="004746C4">
      <w:pPr>
        <w:rPr>
          <w:rFonts w:ascii="Bell MT" w:hAnsi="Bell MT"/>
          <w:color w:val="000000" w:themeColor="text1"/>
          <w:sz w:val="28"/>
          <w:szCs w:val="28"/>
        </w:rPr>
      </w:pPr>
    </w:p>
    <w:p w:rsidR="004746C4" w:rsidRDefault="004746C4">
      <w:pPr>
        <w:rPr>
          <w:rFonts w:ascii="Bell MT" w:hAnsi="Bell MT"/>
          <w:color w:val="000000" w:themeColor="text1"/>
          <w:sz w:val="28"/>
          <w:szCs w:val="28"/>
        </w:rPr>
      </w:pPr>
    </w:p>
    <w:p w:rsidR="004746C4" w:rsidRDefault="004746C4">
      <w:pPr>
        <w:rPr>
          <w:rFonts w:ascii="Bell MT" w:hAnsi="Bell MT"/>
          <w:color w:val="000000" w:themeColor="text1"/>
          <w:sz w:val="28"/>
          <w:szCs w:val="28"/>
        </w:rPr>
      </w:pPr>
    </w:p>
    <w:p w:rsidR="004746C4" w:rsidRDefault="004746C4">
      <w:pPr>
        <w:rPr>
          <w:rFonts w:ascii="Bell MT" w:hAnsi="Bell MT"/>
          <w:color w:val="000000" w:themeColor="text1"/>
          <w:sz w:val="28"/>
          <w:szCs w:val="28"/>
        </w:rPr>
      </w:pPr>
    </w:p>
    <w:p w:rsidR="004746C4" w:rsidRDefault="004746C4">
      <w:pPr>
        <w:rPr>
          <w:rFonts w:ascii="Bell MT" w:hAnsi="Bell MT"/>
          <w:color w:val="000000" w:themeColor="text1"/>
          <w:sz w:val="28"/>
          <w:szCs w:val="28"/>
        </w:rPr>
      </w:pPr>
    </w:p>
    <w:p w:rsidR="004746C4" w:rsidRDefault="004746C4">
      <w:pPr>
        <w:rPr>
          <w:rFonts w:ascii="Bell MT" w:hAnsi="Bell MT"/>
          <w:color w:val="000000" w:themeColor="text1"/>
          <w:sz w:val="28"/>
          <w:szCs w:val="28"/>
        </w:rPr>
      </w:pPr>
    </w:p>
    <w:p w:rsidR="004746C4" w:rsidRDefault="004746C4">
      <w:pPr>
        <w:rPr>
          <w:rFonts w:ascii="Bell MT" w:hAnsi="Bell MT"/>
          <w:color w:val="000000" w:themeColor="text1"/>
          <w:sz w:val="28"/>
          <w:szCs w:val="28"/>
        </w:rPr>
      </w:pPr>
    </w:p>
    <w:p w:rsidR="004746C4" w:rsidRDefault="004746C4">
      <w:pPr>
        <w:rPr>
          <w:rFonts w:ascii="Bell MT" w:hAnsi="Bell MT"/>
          <w:color w:val="000000" w:themeColor="text1"/>
          <w:sz w:val="28"/>
          <w:szCs w:val="28"/>
        </w:rPr>
      </w:pPr>
    </w:p>
    <w:p w:rsidR="004746C4" w:rsidRDefault="004746C4">
      <w:pPr>
        <w:rPr>
          <w:rFonts w:ascii="Bell MT" w:hAnsi="Bell MT"/>
          <w:color w:val="000000" w:themeColor="text1"/>
          <w:sz w:val="28"/>
          <w:szCs w:val="28"/>
        </w:rPr>
      </w:pPr>
    </w:p>
    <w:p w:rsidR="004746C4" w:rsidRDefault="004746C4">
      <w:pPr>
        <w:rPr>
          <w:rFonts w:ascii="Bell MT" w:hAnsi="Bell MT"/>
          <w:color w:val="000000" w:themeColor="text1"/>
          <w:sz w:val="28"/>
          <w:szCs w:val="28"/>
        </w:rPr>
      </w:pPr>
    </w:p>
    <w:p w:rsidR="004746C4" w:rsidRDefault="004746C4">
      <w:pPr>
        <w:rPr>
          <w:rFonts w:ascii="Bell MT" w:hAnsi="Bell MT"/>
          <w:color w:val="000000" w:themeColor="text1"/>
          <w:sz w:val="28"/>
          <w:szCs w:val="28"/>
        </w:rPr>
      </w:pPr>
    </w:p>
    <w:p w:rsidR="004746C4" w:rsidRDefault="004746C4">
      <w:pPr>
        <w:rPr>
          <w:rFonts w:ascii="Bell MT" w:hAnsi="Bell MT"/>
          <w:color w:val="000000" w:themeColor="text1"/>
          <w:sz w:val="28"/>
          <w:szCs w:val="28"/>
        </w:rPr>
      </w:pPr>
    </w:p>
    <w:p w:rsidR="004746C4" w:rsidRDefault="004746C4">
      <w:pPr>
        <w:rPr>
          <w:rFonts w:ascii="Bell MT" w:hAnsi="Bell MT"/>
          <w:color w:val="000000" w:themeColor="text1"/>
          <w:sz w:val="28"/>
          <w:szCs w:val="28"/>
        </w:rPr>
      </w:pPr>
    </w:p>
    <w:sectPr w:rsidR="00474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3A1" w:rsidRDefault="005F63A1" w:rsidP="007C15B3">
      <w:pPr>
        <w:spacing w:after="0" w:line="240" w:lineRule="auto"/>
      </w:pPr>
      <w:r>
        <w:separator/>
      </w:r>
    </w:p>
  </w:endnote>
  <w:endnote w:type="continuationSeparator" w:id="0">
    <w:p w:rsidR="005F63A1" w:rsidRDefault="005F63A1" w:rsidP="007C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3A1" w:rsidRDefault="005F63A1" w:rsidP="007C15B3">
      <w:pPr>
        <w:spacing w:after="0" w:line="240" w:lineRule="auto"/>
      </w:pPr>
      <w:r>
        <w:separator/>
      </w:r>
    </w:p>
  </w:footnote>
  <w:footnote w:type="continuationSeparator" w:id="0">
    <w:p w:rsidR="005F63A1" w:rsidRDefault="005F63A1" w:rsidP="007C1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60A"/>
    <w:multiLevelType w:val="hybridMultilevel"/>
    <w:tmpl w:val="4FB0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97F7B"/>
    <w:multiLevelType w:val="hybridMultilevel"/>
    <w:tmpl w:val="ECA87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D50EC"/>
    <w:multiLevelType w:val="hybridMultilevel"/>
    <w:tmpl w:val="4F54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839D3"/>
    <w:multiLevelType w:val="hybridMultilevel"/>
    <w:tmpl w:val="D54444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AE53AB"/>
    <w:multiLevelType w:val="hybridMultilevel"/>
    <w:tmpl w:val="7B0AB2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0D7EA1"/>
    <w:multiLevelType w:val="hybridMultilevel"/>
    <w:tmpl w:val="5DE8E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SGM2E3Lb4Wfy1N1J1LD+lY0sLQs=" w:salt="wVnZaNq2io72Ukc+nGWv0g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53"/>
    <w:rsid w:val="00094457"/>
    <w:rsid w:val="000F2E2C"/>
    <w:rsid w:val="00113410"/>
    <w:rsid w:val="0014617D"/>
    <w:rsid w:val="00167A26"/>
    <w:rsid w:val="001762CE"/>
    <w:rsid w:val="001944D7"/>
    <w:rsid w:val="001D3999"/>
    <w:rsid w:val="002A18B1"/>
    <w:rsid w:val="002B1849"/>
    <w:rsid w:val="00302573"/>
    <w:rsid w:val="00350059"/>
    <w:rsid w:val="004746C4"/>
    <w:rsid w:val="00483158"/>
    <w:rsid w:val="004D310E"/>
    <w:rsid w:val="005F63A1"/>
    <w:rsid w:val="007A6CB9"/>
    <w:rsid w:val="007C15B3"/>
    <w:rsid w:val="007E199C"/>
    <w:rsid w:val="008311A3"/>
    <w:rsid w:val="00885160"/>
    <w:rsid w:val="00B2031D"/>
    <w:rsid w:val="00B33653"/>
    <w:rsid w:val="00E0169F"/>
    <w:rsid w:val="00E876F1"/>
    <w:rsid w:val="00F0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6C4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5B3"/>
  </w:style>
  <w:style w:type="paragraph" w:styleId="Footer">
    <w:name w:val="footer"/>
    <w:basedOn w:val="Normal"/>
    <w:link w:val="FooterChar"/>
    <w:uiPriority w:val="99"/>
    <w:unhideWhenUsed/>
    <w:rsid w:val="007C1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6C4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5B3"/>
  </w:style>
  <w:style w:type="paragraph" w:styleId="Footer">
    <w:name w:val="footer"/>
    <w:basedOn w:val="Normal"/>
    <w:link w:val="FooterChar"/>
    <w:uiPriority w:val="99"/>
    <w:unhideWhenUsed/>
    <w:rsid w:val="007C1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307</Words>
  <Characters>1754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zubair</dc:creator>
  <cp:keywords/>
  <dc:description/>
  <cp:lastModifiedBy>muhammad zubair</cp:lastModifiedBy>
  <cp:revision>14</cp:revision>
  <dcterms:created xsi:type="dcterms:W3CDTF">2020-04-18T15:26:00Z</dcterms:created>
  <dcterms:modified xsi:type="dcterms:W3CDTF">2020-04-21T04:11:00Z</dcterms:modified>
</cp:coreProperties>
</file>